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164" w:rsidRDefault="006352EB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  <w:r w:rsidRPr="0011275B">
        <w:rPr>
          <w:caps/>
          <w:sz w:val="28"/>
          <w:szCs w:val="28"/>
        </w:rPr>
        <w:t xml:space="preserve">Сведения </w:t>
      </w:r>
    </w:p>
    <w:p w:rsidR="006352EB" w:rsidRDefault="006352EB" w:rsidP="00E1516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1275B">
        <w:rPr>
          <w:sz w:val="28"/>
          <w:szCs w:val="28"/>
        </w:rPr>
        <w:t xml:space="preserve">о достижении </w:t>
      </w:r>
      <w:proofErr w:type="gramStart"/>
      <w:r w:rsidRPr="0011275B">
        <w:rPr>
          <w:sz w:val="28"/>
          <w:szCs w:val="28"/>
        </w:rPr>
        <w:t xml:space="preserve">значений индикаторов </w:t>
      </w:r>
      <w:r w:rsidR="000E0802" w:rsidRPr="0011275B">
        <w:rPr>
          <w:sz w:val="28"/>
          <w:szCs w:val="28"/>
        </w:rPr>
        <w:t>достижения целей Программы</w:t>
      </w:r>
      <w:proofErr w:type="gramEnd"/>
      <w:r w:rsidR="000E0802" w:rsidRPr="0011275B">
        <w:rPr>
          <w:sz w:val="28"/>
          <w:szCs w:val="28"/>
        </w:rPr>
        <w:t xml:space="preserve"> </w:t>
      </w:r>
      <w:r w:rsidRPr="0011275B">
        <w:rPr>
          <w:sz w:val="28"/>
          <w:szCs w:val="28"/>
        </w:rPr>
        <w:t xml:space="preserve">и показателей </w:t>
      </w:r>
      <w:r w:rsidR="000E0802" w:rsidRPr="0011275B">
        <w:rPr>
          <w:sz w:val="28"/>
          <w:szCs w:val="28"/>
        </w:rPr>
        <w:t>решения задач подпрограммы П</w:t>
      </w:r>
      <w:r w:rsidRPr="0011275B">
        <w:rPr>
          <w:sz w:val="28"/>
          <w:szCs w:val="28"/>
        </w:rPr>
        <w:t xml:space="preserve">рограммы </w:t>
      </w:r>
    </w:p>
    <w:tbl>
      <w:tblPr>
        <w:tblW w:w="14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3627"/>
        <w:gridCol w:w="1956"/>
        <w:gridCol w:w="1655"/>
        <w:gridCol w:w="1065"/>
        <w:gridCol w:w="1845"/>
        <w:gridCol w:w="3777"/>
      </w:tblGrid>
      <w:tr w:rsidR="00D4494A" w:rsidRPr="0011275B" w:rsidTr="00D4494A">
        <w:tc>
          <w:tcPr>
            <w:tcW w:w="594" w:type="dxa"/>
            <w:vMerge w:val="restart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№ </w:t>
            </w:r>
            <w:r w:rsidRPr="006444AC">
              <w:rPr>
                <w:sz w:val="28"/>
                <w:szCs w:val="28"/>
              </w:rPr>
              <w:br/>
            </w:r>
            <w:proofErr w:type="gramStart"/>
            <w:r w:rsidRPr="006444AC">
              <w:rPr>
                <w:sz w:val="28"/>
                <w:szCs w:val="28"/>
              </w:rPr>
              <w:t>п</w:t>
            </w:r>
            <w:proofErr w:type="gramEnd"/>
            <w:r w:rsidRPr="006444AC">
              <w:rPr>
                <w:sz w:val="28"/>
                <w:szCs w:val="28"/>
              </w:rPr>
              <w:t>/п</w:t>
            </w:r>
          </w:p>
        </w:tc>
        <w:tc>
          <w:tcPr>
            <w:tcW w:w="3627" w:type="dxa"/>
            <w:vMerge w:val="restart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Наименование целевого индикатора достижения цели программы, показатели решения задачи подпрограммы </w:t>
            </w:r>
          </w:p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программы</w:t>
            </w:r>
          </w:p>
        </w:tc>
        <w:tc>
          <w:tcPr>
            <w:tcW w:w="1956" w:type="dxa"/>
            <w:vMerge w:val="restart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единица  </w:t>
            </w:r>
          </w:p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измерения</w:t>
            </w:r>
          </w:p>
        </w:tc>
        <w:tc>
          <w:tcPr>
            <w:tcW w:w="4565" w:type="dxa"/>
            <w:gridSpan w:val="3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значения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3777" w:type="dxa"/>
            <w:vMerge w:val="restart"/>
            <w:vAlign w:val="center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6444AC">
              <w:rPr>
                <w:sz w:val="28"/>
                <w:szCs w:val="28"/>
              </w:rPr>
              <w:t xml:space="preserve">обоснование отклонений индикатора достижения цели программы (показатели решения задачи подпрограммы </w:t>
            </w:r>
            <w:proofErr w:type="gramEnd"/>
          </w:p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программы) на конец отчетного года (при наличии)</w:t>
            </w:r>
          </w:p>
        </w:tc>
      </w:tr>
      <w:tr w:rsidR="00D4494A" w:rsidRPr="0011275B" w:rsidTr="00D4494A">
        <w:tc>
          <w:tcPr>
            <w:tcW w:w="594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3627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56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655" w:type="dxa"/>
            <w:vMerge w:val="restart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год, </w:t>
            </w:r>
          </w:p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6444AC">
              <w:rPr>
                <w:sz w:val="28"/>
                <w:szCs w:val="28"/>
              </w:rPr>
              <w:t>предшест</w:t>
            </w:r>
            <w:proofErr w:type="spellEnd"/>
            <w:r w:rsidRPr="006444AC">
              <w:rPr>
                <w:sz w:val="28"/>
                <w:szCs w:val="28"/>
              </w:rPr>
              <w:t>-</w:t>
            </w:r>
          </w:p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6444AC">
              <w:rPr>
                <w:sz w:val="28"/>
                <w:szCs w:val="28"/>
              </w:rPr>
              <w:t>вующий</w:t>
            </w:r>
            <w:proofErr w:type="spellEnd"/>
            <w:r w:rsidRPr="006444AC">
              <w:rPr>
                <w:sz w:val="28"/>
                <w:szCs w:val="28"/>
              </w:rPr>
              <w:t xml:space="preserve"> отчетному</w:t>
            </w:r>
          </w:p>
        </w:tc>
        <w:tc>
          <w:tcPr>
            <w:tcW w:w="2910" w:type="dxa"/>
            <w:gridSpan w:val="2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текущий год</w:t>
            </w:r>
          </w:p>
        </w:tc>
        <w:tc>
          <w:tcPr>
            <w:tcW w:w="3777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4494A" w:rsidRPr="0011275B" w:rsidTr="00D4494A">
        <w:tc>
          <w:tcPr>
            <w:tcW w:w="594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3627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56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655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план</w:t>
            </w:r>
          </w:p>
        </w:tc>
        <w:tc>
          <w:tcPr>
            <w:tcW w:w="1845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фактическое значение на конец года</w:t>
            </w:r>
          </w:p>
        </w:tc>
        <w:tc>
          <w:tcPr>
            <w:tcW w:w="3777" w:type="dxa"/>
            <w:vMerge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D4494A" w:rsidRPr="0011275B" w:rsidTr="00D4494A">
        <w:tc>
          <w:tcPr>
            <w:tcW w:w="594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1</w:t>
            </w:r>
          </w:p>
        </w:tc>
        <w:tc>
          <w:tcPr>
            <w:tcW w:w="3627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3</w:t>
            </w:r>
          </w:p>
        </w:tc>
        <w:tc>
          <w:tcPr>
            <w:tcW w:w="1655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5</w:t>
            </w:r>
          </w:p>
        </w:tc>
        <w:tc>
          <w:tcPr>
            <w:tcW w:w="3777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6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925" w:type="dxa"/>
            <w:gridSpan w:val="6"/>
          </w:tcPr>
          <w:p w:rsidR="00D4494A" w:rsidRPr="006444AC" w:rsidRDefault="00D4494A" w:rsidP="00D4494A">
            <w:pPr>
              <w:snapToGrid w:val="0"/>
              <w:spacing w:line="240" w:lineRule="atLeast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Программа «Развитие сельского хозяйства»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Default="00D4494A" w:rsidP="00D4494A">
            <w:pPr>
              <w:pStyle w:val="ConsPlusNormal"/>
              <w:spacing w:line="240" w:lineRule="exact"/>
              <w:jc w:val="center"/>
            </w:pPr>
            <w:r w:rsidRPr="006444AC">
              <w:rPr>
                <w:lang w:val="en-US"/>
              </w:rPr>
              <w:t>I</w:t>
            </w:r>
          </w:p>
        </w:tc>
        <w:tc>
          <w:tcPr>
            <w:tcW w:w="13925" w:type="dxa"/>
            <w:gridSpan w:val="6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Цель </w:t>
            </w:r>
            <w:r w:rsidR="00052313" w:rsidRPr="002B1D88">
              <w:rPr>
                <w:sz w:val="28"/>
                <w:szCs w:val="28"/>
              </w:rPr>
              <w:t xml:space="preserve">1 </w:t>
            </w:r>
            <w:r w:rsidRPr="002B1D88">
              <w:rPr>
                <w:sz w:val="28"/>
                <w:szCs w:val="28"/>
              </w:rPr>
              <w:t>программы: продукции растениеводства за счет гарантированного обеспечения урожайности сельскохозяйственных культур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052313" w:rsidRDefault="00D4494A" w:rsidP="00D4494A">
            <w:pPr>
              <w:tabs>
                <w:tab w:val="left" w:pos="5400"/>
                <w:tab w:val="left" w:pos="7560"/>
              </w:tabs>
              <w:jc w:val="center"/>
              <w:rPr>
                <w:color w:val="0070C0"/>
                <w:sz w:val="28"/>
                <w:szCs w:val="28"/>
              </w:rPr>
            </w:pPr>
            <w:r w:rsidRPr="00052313">
              <w:rPr>
                <w:color w:val="0070C0"/>
                <w:sz w:val="28"/>
                <w:szCs w:val="28"/>
              </w:rPr>
              <w:t>1.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растениеводства в хозяйствах всех категорий (в сопоставимых ценах)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t>процентов к предыдущему году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100,2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widowControl w:val="0"/>
              <w:tabs>
                <w:tab w:val="left" w:pos="5400"/>
                <w:tab w:val="left" w:pos="7560"/>
              </w:tabs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35,2</w:t>
            </w:r>
          </w:p>
        </w:tc>
        <w:tc>
          <w:tcPr>
            <w:tcW w:w="1845" w:type="dxa"/>
          </w:tcPr>
          <w:p w:rsidR="00D4494A" w:rsidRPr="002B1D88" w:rsidRDefault="00D4494A" w:rsidP="00802F75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3</w:t>
            </w:r>
            <w:r w:rsidR="00802F75" w:rsidRPr="002B1D88">
              <w:rPr>
                <w:sz w:val="28"/>
                <w:szCs w:val="28"/>
              </w:rPr>
              <w:t>8</w:t>
            </w:r>
            <w:r w:rsidRPr="002B1D88">
              <w:rPr>
                <w:sz w:val="28"/>
                <w:szCs w:val="28"/>
              </w:rPr>
              <w:t>,0</w:t>
            </w:r>
          </w:p>
        </w:tc>
        <w:tc>
          <w:tcPr>
            <w:tcW w:w="3777" w:type="dxa"/>
          </w:tcPr>
          <w:p w:rsidR="00D4494A" w:rsidRPr="002B1D88" w:rsidRDefault="00D4494A" w:rsidP="008A7FED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применения научно обоснованной системы земледелия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052313" w:rsidRDefault="00D4494A" w:rsidP="00D4494A">
            <w:pPr>
              <w:snapToGrid w:val="0"/>
              <w:spacing w:line="240" w:lineRule="atLeast"/>
              <w:jc w:val="center"/>
              <w:rPr>
                <w:color w:val="0070C0"/>
                <w:sz w:val="28"/>
                <w:szCs w:val="28"/>
              </w:rPr>
            </w:pPr>
            <w:r w:rsidRPr="00052313">
              <w:rPr>
                <w:color w:val="0070C0"/>
                <w:sz w:val="28"/>
                <w:szCs w:val="28"/>
              </w:rPr>
              <w:t>2.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snapToGrid w:val="0"/>
              <w:spacing w:line="240" w:lineRule="atLeast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Рентабельность сельскохозяйственных организаций (с учетом субсидий)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процентов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8,6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widowControl w:val="0"/>
              <w:tabs>
                <w:tab w:val="left" w:pos="5400"/>
                <w:tab w:val="left" w:pos="7560"/>
              </w:tabs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12,0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  <w:highlight w:val="red"/>
              </w:rPr>
            </w:pPr>
            <w:r w:rsidRPr="002B1D88">
              <w:rPr>
                <w:sz w:val="28"/>
                <w:szCs w:val="28"/>
              </w:rPr>
              <w:t>16,6</w:t>
            </w:r>
          </w:p>
        </w:tc>
        <w:tc>
          <w:tcPr>
            <w:tcW w:w="3777" w:type="dxa"/>
          </w:tcPr>
          <w:p w:rsidR="00D4494A" w:rsidRPr="002B1D88" w:rsidRDefault="001C1B9D" w:rsidP="001C1B9D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получения прибыли от реализации зерновых и зернобобовых культур урожая 2019 года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052313" w:rsidRDefault="00D4494A" w:rsidP="00D4494A">
            <w:pPr>
              <w:snapToGrid w:val="0"/>
              <w:spacing w:line="240" w:lineRule="atLeast"/>
              <w:jc w:val="center"/>
              <w:rPr>
                <w:color w:val="0070C0"/>
                <w:sz w:val="28"/>
                <w:szCs w:val="28"/>
              </w:rPr>
            </w:pPr>
            <w:r w:rsidRPr="00052313">
              <w:rPr>
                <w:color w:val="0070C0"/>
                <w:sz w:val="28"/>
                <w:szCs w:val="28"/>
              </w:rPr>
              <w:t>3.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snapToGrid w:val="0"/>
              <w:spacing w:line="240" w:lineRule="atLeast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Количество созданных и модернизированных высокопроизводительных рабочих мест (нарастающим итогом)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единиц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14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18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18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создания высокопроизводительных рабочих мест в ООО ПК Альянс, КФХ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052313" w:rsidRDefault="00D4494A" w:rsidP="00D4494A">
            <w:pPr>
              <w:snapToGrid w:val="0"/>
              <w:spacing w:line="240" w:lineRule="atLeast"/>
              <w:jc w:val="center"/>
              <w:rPr>
                <w:color w:val="0070C0"/>
                <w:sz w:val="28"/>
                <w:szCs w:val="28"/>
              </w:rPr>
            </w:pPr>
            <w:r w:rsidRPr="00052313">
              <w:rPr>
                <w:color w:val="0070C0"/>
                <w:sz w:val="28"/>
                <w:szCs w:val="28"/>
              </w:rPr>
              <w:t>4.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/>
                <w:sz w:val="28"/>
                <w:szCs w:val="28"/>
              </w:rPr>
              <w:t xml:space="preserve">Экономия расхода топливно-энергетических </w:t>
            </w:r>
            <w:r w:rsidRPr="002B1D88">
              <w:rPr>
                <w:rFonts w:ascii="Times New Roman" w:hAnsi="Times New Roman"/>
                <w:sz w:val="28"/>
                <w:szCs w:val="28"/>
              </w:rPr>
              <w:lastRenderedPageBreak/>
              <w:t>ресурсов сельскохозяйственной техники и транспортных средств, задействованных в сельскохозяйственном производстве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процентах к предыдущему </w:t>
            </w:r>
            <w:r w:rsidRPr="002B1D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году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lastRenderedPageBreak/>
              <w:t>1,9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2,2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  <w:highlight w:val="red"/>
              </w:rPr>
            </w:pPr>
            <w:r w:rsidRPr="002B1D88">
              <w:rPr>
                <w:sz w:val="28"/>
                <w:szCs w:val="28"/>
              </w:rPr>
              <w:t xml:space="preserve">показатель выполнен за счет применения </w:t>
            </w:r>
            <w:r w:rsidRPr="002B1D88">
              <w:rPr>
                <w:sz w:val="28"/>
                <w:szCs w:val="28"/>
              </w:rPr>
              <w:lastRenderedPageBreak/>
              <w:t>энергосберегающей техники и технологии возделывания сельскохозяйственных культур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Default="00D4494A" w:rsidP="00D4494A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3925" w:type="dxa"/>
            <w:gridSpan w:val="6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Цель</w:t>
            </w:r>
            <w:r w:rsidR="00052313" w:rsidRPr="002B1D88">
              <w:rPr>
                <w:sz w:val="28"/>
                <w:szCs w:val="28"/>
              </w:rPr>
              <w:t xml:space="preserve"> 2</w:t>
            </w:r>
            <w:r w:rsidRPr="002B1D88">
              <w:rPr>
                <w:sz w:val="28"/>
                <w:szCs w:val="28"/>
              </w:rPr>
              <w:t xml:space="preserve"> программы:</w:t>
            </w:r>
            <w:r w:rsidR="009870D3" w:rsidRPr="002B1D88">
              <w:rPr>
                <w:sz w:val="28"/>
                <w:szCs w:val="28"/>
              </w:rPr>
              <w:t xml:space="preserve"> </w:t>
            </w:r>
            <w:r w:rsidRPr="002B1D88">
              <w:rPr>
                <w:rFonts w:cs="Arial"/>
                <w:sz w:val="28"/>
                <w:szCs w:val="28"/>
              </w:rPr>
              <w:t>устойчивое развитие отрасли сельского хозяйства, способствующее повышению конкурентоспособности сельскохозяйственной продукции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052313" w:rsidRDefault="00D4494A" w:rsidP="00D4494A">
            <w:pPr>
              <w:snapToGrid w:val="0"/>
              <w:spacing w:line="240" w:lineRule="atLeast"/>
              <w:jc w:val="center"/>
              <w:rPr>
                <w:color w:val="0070C0"/>
                <w:sz w:val="28"/>
                <w:szCs w:val="28"/>
              </w:rPr>
            </w:pPr>
            <w:r w:rsidRPr="00052313">
              <w:rPr>
                <w:color w:val="0070C0"/>
                <w:sz w:val="28"/>
                <w:szCs w:val="28"/>
              </w:rPr>
              <w:t>5.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животноводства                                                                                                                                                                                                                                                                               в хозяйствах всех категорий (в сопоставимых ценах)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101,2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80,5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101,2</w:t>
            </w:r>
          </w:p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</w:p>
        </w:tc>
        <w:tc>
          <w:tcPr>
            <w:tcW w:w="3777" w:type="dxa"/>
          </w:tcPr>
          <w:p w:rsidR="00D4494A" w:rsidRPr="002B1D88" w:rsidRDefault="00D4494A" w:rsidP="008A7FED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увеличения производства мяса бройлеров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052313" w:rsidRDefault="00D4494A" w:rsidP="00D4494A">
            <w:pPr>
              <w:snapToGrid w:val="0"/>
              <w:spacing w:line="240" w:lineRule="atLeast"/>
              <w:jc w:val="center"/>
              <w:rPr>
                <w:color w:val="0070C0"/>
                <w:sz w:val="28"/>
                <w:szCs w:val="28"/>
              </w:rPr>
            </w:pPr>
            <w:r w:rsidRPr="00052313">
              <w:rPr>
                <w:color w:val="0070C0"/>
                <w:sz w:val="28"/>
                <w:szCs w:val="28"/>
              </w:rPr>
              <w:t>6.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/>
                <w:sz w:val="28"/>
                <w:szCs w:val="28"/>
              </w:rPr>
              <w:t>Среднемесячная заработная плата работников сельского хозяйства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27020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23100</w:t>
            </w:r>
          </w:p>
        </w:tc>
        <w:tc>
          <w:tcPr>
            <w:tcW w:w="1845" w:type="dxa"/>
          </w:tcPr>
          <w:p w:rsidR="00D4494A" w:rsidRPr="002B1D88" w:rsidRDefault="00336A9B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27271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показатель выполнен за счет получения выручки от реализации зерновых и зернобобовых культур урожая 2019 года 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052313" w:rsidRDefault="00D4494A" w:rsidP="00D4494A">
            <w:pPr>
              <w:snapToGrid w:val="0"/>
              <w:spacing w:line="240" w:lineRule="atLeast"/>
              <w:jc w:val="center"/>
              <w:rPr>
                <w:color w:val="0070C0"/>
                <w:sz w:val="28"/>
                <w:szCs w:val="28"/>
              </w:rPr>
            </w:pPr>
            <w:r w:rsidRPr="00052313">
              <w:rPr>
                <w:color w:val="0070C0"/>
                <w:sz w:val="28"/>
                <w:szCs w:val="28"/>
              </w:rPr>
              <w:t>7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1D88">
              <w:rPr>
                <w:rFonts w:ascii="Times New Roman" w:hAnsi="Times New Roman"/>
                <w:sz w:val="28"/>
                <w:szCs w:val="28"/>
              </w:rPr>
              <w:t>Прирост объема производства продукции животноводства в крестьянских (фермерских) хозяйствах</w:t>
            </w:r>
          </w:p>
          <w:p w:rsidR="00D4494A" w:rsidRPr="002B1D88" w:rsidRDefault="00D4494A" w:rsidP="00D4494A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94A" w:rsidRPr="002B1D88" w:rsidRDefault="00D4494A" w:rsidP="00D4494A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D4494A" w:rsidRPr="002B1D88" w:rsidRDefault="00D4494A" w:rsidP="00D449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2,7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7,0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  <w:highlight w:val="red"/>
              </w:rPr>
            </w:pPr>
            <w:r w:rsidRPr="002B1D88">
              <w:rPr>
                <w:sz w:val="28"/>
                <w:szCs w:val="28"/>
              </w:rPr>
              <w:t xml:space="preserve">показатель выполнен за счет увеличения производства мяса всех видов в живом весе 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925" w:type="dxa"/>
            <w:gridSpan w:val="6"/>
            <w:vAlign w:val="center"/>
          </w:tcPr>
          <w:p w:rsidR="00D4494A" w:rsidRPr="002B1D88" w:rsidRDefault="00D4494A" w:rsidP="00647EB1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Подпрограмма "Развитие растениеводства "</w:t>
            </w:r>
          </w:p>
        </w:tc>
      </w:tr>
      <w:tr w:rsidR="00D4494A" w:rsidRPr="0011275B" w:rsidTr="00D4494A">
        <w:tc>
          <w:tcPr>
            <w:tcW w:w="594" w:type="dxa"/>
            <w:vAlign w:val="center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925" w:type="dxa"/>
            <w:gridSpan w:val="6"/>
            <w:vAlign w:val="center"/>
          </w:tcPr>
          <w:p w:rsidR="00D4494A" w:rsidRPr="002B1D88" w:rsidRDefault="00D4494A" w:rsidP="00647EB1">
            <w:pPr>
              <w:widowControl w:val="0"/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Задача Подпрограммы:</w:t>
            </w:r>
          </w:p>
          <w:p w:rsidR="00D4494A" w:rsidRPr="002B1D88" w:rsidRDefault="00D4494A" w:rsidP="00647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увеличение </w:t>
            </w:r>
            <w:proofErr w:type="gramStart"/>
            <w:r w:rsidRPr="002B1D88">
              <w:rPr>
                <w:sz w:val="28"/>
                <w:szCs w:val="28"/>
              </w:rPr>
              <w:t>объемов производства основных видов продукции растениеводства</w:t>
            </w:r>
            <w:proofErr w:type="gramEnd"/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8.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Производство зерновых и зернобобовых культур в </w:t>
            </w:r>
            <w:r w:rsidRPr="002B1D88">
              <w:rPr>
                <w:sz w:val="28"/>
                <w:szCs w:val="28"/>
              </w:rPr>
              <w:lastRenderedPageBreak/>
              <w:t>хозяйствах всех категорий</w:t>
            </w:r>
          </w:p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lastRenderedPageBreak/>
              <w:t>тысяч тонн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343,3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102,0</w:t>
            </w:r>
          </w:p>
        </w:tc>
        <w:tc>
          <w:tcPr>
            <w:tcW w:w="1845" w:type="dxa"/>
          </w:tcPr>
          <w:p w:rsidR="00D4494A" w:rsidRPr="002B1D88" w:rsidRDefault="00D4494A" w:rsidP="00AA61EE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118,</w:t>
            </w:r>
            <w:r w:rsidR="00AA61EE" w:rsidRPr="002B1D88">
              <w:rPr>
                <w:sz w:val="28"/>
                <w:szCs w:val="28"/>
              </w:rPr>
              <w:t>9</w:t>
            </w:r>
          </w:p>
        </w:tc>
        <w:tc>
          <w:tcPr>
            <w:tcW w:w="3777" w:type="dxa"/>
          </w:tcPr>
          <w:p w:rsidR="00D4494A" w:rsidRPr="002B1D88" w:rsidRDefault="00D4494A" w:rsidP="00C245C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соблюдения агротехник</w:t>
            </w:r>
            <w:r w:rsidR="00C245CA" w:rsidRPr="002B1D88">
              <w:rPr>
                <w:sz w:val="28"/>
                <w:szCs w:val="28"/>
              </w:rPr>
              <w:t>и</w:t>
            </w:r>
            <w:r w:rsidR="009870D3" w:rsidRPr="002B1D88">
              <w:rPr>
                <w:sz w:val="28"/>
                <w:szCs w:val="28"/>
              </w:rPr>
              <w:t xml:space="preserve"> </w:t>
            </w:r>
            <w:r w:rsidRPr="002B1D88">
              <w:rPr>
                <w:sz w:val="28"/>
                <w:szCs w:val="28"/>
              </w:rPr>
              <w:lastRenderedPageBreak/>
              <w:t>возделывания и уборки зерновых в оптимальные сроки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lastRenderedPageBreak/>
              <w:t>9.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Производство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тысяч тонн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4,4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3,5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3,6</w:t>
            </w:r>
          </w:p>
        </w:tc>
        <w:tc>
          <w:tcPr>
            <w:tcW w:w="3777" w:type="dxa"/>
          </w:tcPr>
          <w:p w:rsidR="00D4494A" w:rsidRPr="002B1D88" w:rsidRDefault="00C245CA" w:rsidP="00D57E7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показатель выполнен за счет соблюдения </w:t>
            </w:r>
            <w:r w:rsidR="00D57E73" w:rsidRPr="002B1D88">
              <w:rPr>
                <w:sz w:val="28"/>
                <w:szCs w:val="28"/>
              </w:rPr>
              <w:t xml:space="preserve">научно - обоснованной </w:t>
            </w:r>
            <w:r w:rsidRPr="002B1D88">
              <w:rPr>
                <w:sz w:val="28"/>
                <w:szCs w:val="28"/>
              </w:rPr>
              <w:t xml:space="preserve"> </w:t>
            </w:r>
            <w:r w:rsidR="00D57E73" w:rsidRPr="002B1D88">
              <w:rPr>
                <w:sz w:val="28"/>
                <w:szCs w:val="28"/>
              </w:rPr>
              <w:t xml:space="preserve">технологии выращивания </w:t>
            </w:r>
            <w:r w:rsidRPr="002B1D88">
              <w:rPr>
                <w:sz w:val="28"/>
                <w:szCs w:val="28"/>
              </w:rPr>
              <w:t>овощей</w:t>
            </w:r>
            <w:r w:rsidR="00D57E73" w:rsidRPr="002B1D88">
              <w:rPr>
                <w:sz w:val="28"/>
                <w:szCs w:val="28"/>
              </w:rPr>
              <w:t xml:space="preserve"> открытого грунта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10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Удельный вес площади посевов сельскохозяйственных культур, засеваемой элитными семенами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11,8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8,0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10,9</w:t>
            </w:r>
          </w:p>
        </w:tc>
        <w:tc>
          <w:tcPr>
            <w:tcW w:w="3777" w:type="dxa"/>
          </w:tcPr>
          <w:p w:rsidR="00D4494A" w:rsidRPr="002B1D88" w:rsidRDefault="00D4494A" w:rsidP="008A7FED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увеличения посевных площадей, засеваемых элитными семенами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11.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Площадь земель, подлежащая обработке против иксодовых клещей - переносчиков Крымской геморрагической лихорадки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гектаров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120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120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120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D4494A" w:rsidRPr="0011275B" w:rsidTr="00D4494A">
        <w:tc>
          <w:tcPr>
            <w:tcW w:w="594" w:type="dxa"/>
          </w:tcPr>
          <w:p w:rsidR="00D4494A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925" w:type="dxa"/>
            <w:gridSpan w:val="6"/>
          </w:tcPr>
          <w:p w:rsidR="00D4494A" w:rsidRPr="002B1D88" w:rsidRDefault="00D4494A" w:rsidP="00D44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Подпрограммы: </w:t>
            </w:r>
          </w:p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увеличение объемов производства продукции растениеводства, за исключением основных видов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12.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Площадь виноградных</w:t>
            </w:r>
            <w:r w:rsidR="009870D3" w:rsidRPr="002B1D88">
              <w:rPr>
                <w:sz w:val="28"/>
                <w:szCs w:val="28"/>
              </w:rPr>
              <w:t xml:space="preserve"> </w:t>
            </w:r>
            <w:r w:rsidRPr="002B1D88">
              <w:rPr>
                <w:sz w:val="28"/>
                <w:szCs w:val="28"/>
              </w:rPr>
              <w:t>насаждений в плодоносящем возрасте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гектаров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392,0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392,0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399,0</w:t>
            </w:r>
          </w:p>
        </w:tc>
        <w:tc>
          <w:tcPr>
            <w:tcW w:w="3777" w:type="dxa"/>
          </w:tcPr>
          <w:p w:rsidR="00D4494A" w:rsidRPr="002B1D88" w:rsidRDefault="00DD0072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увеличения площади</w:t>
            </w:r>
            <w:r w:rsidR="00413EA7" w:rsidRPr="002B1D88">
              <w:rPr>
                <w:sz w:val="28"/>
                <w:szCs w:val="28"/>
              </w:rPr>
              <w:t xml:space="preserve"> плодоносящих</w:t>
            </w:r>
            <w:r w:rsidRPr="002B1D88">
              <w:rPr>
                <w:sz w:val="28"/>
                <w:szCs w:val="28"/>
              </w:rPr>
              <w:t xml:space="preserve"> виноградных насаждений 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13.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Валовой сбор винограда в сельскохозяйственных организациях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тонн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2298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2299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2941</w:t>
            </w:r>
          </w:p>
        </w:tc>
        <w:tc>
          <w:tcPr>
            <w:tcW w:w="3777" w:type="dxa"/>
          </w:tcPr>
          <w:p w:rsidR="00D4494A" w:rsidRPr="002B1D88" w:rsidRDefault="00DD0072" w:rsidP="008D33F6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показатель выполнен за счет соблюдения </w:t>
            </w:r>
            <w:r w:rsidR="00D57E73" w:rsidRPr="002B1D88">
              <w:rPr>
                <w:sz w:val="28"/>
                <w:szCs w:val="28"/>
              </w:rPr>
              <w:t>технологии выращивания</w:t>
            </w:r>
            <w:r w:rsidRPr="002B1D88">
              <w:rPr>
                <w:sz w:val="28"/>
                <w:szCs w:val="28"/>
              </w:rPr>
              <w:t xml:space="preserve"> винограда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Площадь закладки садов </w:t>
            </w:r>
            <w:proofErr w:type="spellStart"/>
            <w:r w:rsidRPr="002B1D88">
              <w:rPr>
                <w:sz w:val="28"/>
                <w:szCs w:val="28"/>
              </w:rPr>
              <w:t>суперинтенсивного</w:t>
            </w:r>
            <w:proofErr w:type="spellEnd"/>
            <w:r w:rsidRPr="002B1D88">
              <w:rPr>
                <w:sz w:val="28"/>
                <w:szCs w:val="28"/>
              </w:rPr>
              <w:t xml:space="preserve"> типа в личных подсобных хозяйствах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гектаров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0,0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2,0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15.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Количество участников программы по закладке садов </w:t>
            </w:r>
            <w:proofErr w:type="spellStart"/>
            <w:r w:rsidRPr="002B1D88">
              <w:rPr>
                <w:sz w:val="28"/>
                <w:szCs w:val="28"/>
              </w:rPr>
              <w:t>суперинтенсивного</w:t>
            </w:r>
            <w:proofErr w:type="spellEnd"/>
            <w:r w:rsidRPr="002B1D88">
              <w:rPr>
                <w:sz w:val="28"/>
                <w:szCs w:val="28"/>
              </w:rPr>
              <w:t xml:space="preserve"> типа в личных подсобных хозяйствах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единиц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0,0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20,0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20,0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D4494A" w:rsidRPr="0011275B" w:rsidTr="00D4494A">
        <w:tc>
          <w:tcPr>
            <w:tcW w:w="594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925" w:type="dxa"/>
            <w:gridSpan w:val="6"/>
            <w:vAlign w:val="center"/>
          </w:tcPr>
          <w:p w:rsidR="00D4494A" w:rsidRPr="002B1D88" w:rsidRDefault="00D4494A" w:rsidP="00AA61EE">
            <w:pPr>
              <w:snapToGrid w:val="0"/>
              <w:spacing w:line="240" w:lineRule="atLeas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Подпрограмма "Развитие животноводства "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44AC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925" w:type="dxa"/>
            <w:gridSpan w:val="6"/>
          </w:tcPr>
          <w:p w:rsidR="00D4494A" w:rsidRPr="002B1D88" w:rsidRDefault="00D4494A" w:rsidP="00D4494A">
            <w:pPr>
              <w:widowControl w:val="0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Задача Подпрограммы:</w:t>
            </w:r>
          </w:p>
          <w:p w:rsidR="00D4494A" w:rsidRPr="002B1D88" w:rsidRDefault="00D4494A" w:rsidP="00D4494A">
            <w:pPr>
              <w:pStyle w:val="a5"/>
              <w:spacing w:before="0" w:beforeAutospacing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увеличение объемов производства продукции животноводства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16.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D88">
              <w:rPr>
                <w:rFonts w:ascii="Times New Roman" w:hAnsi="Times New Roman"/>
                <w:sz w:val="28"/>
                <w:szCs w:val="28"/>
              </w:rPr>
              <w:t>Производство молока в хозяйствах всех категорий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тысяч тонн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spacing w:line="240" w:lineRule="atLeast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13,8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spacing w:line="240" w:lineRule="atLeast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14,0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15,5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pStyle w:val="a5"/>
              <w:spacing w:before="0" w:beforeAutospacing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</w:t>
            </w:r>
            <w:r w:rsidR="009870D3" w:rsidRPr="002B1D88">
              <w:rPr>
                <w:sz w:val="28"/>
                <w:szCs w:val="28"/>
              </w:rPr>
              <w:t xml:space="preserve"> </w:t>
            </w:r>
            <w:r w:rsidRPr="002B1D88">
              <w:rPr>
                <w:sz w:val="28"/>
                <w:szCs w:val="28"/>
              </w:rPr>
              <w:t>увеличения числа КФХ, специализирующихся на разведении молочных пород скота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17.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Производство скота и птицы (на убой в живом весе) в хозяйствах всех категорий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тысяч тонн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92,28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90,0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101,7</w:t>
            </w:r>
          </w:p>
        </w:tc>
        <w:tc>
          <w:tcPr>
            <w:tcW w:w="3777" w:type="dxa"/>
          </w:tcPr>
          <w:p w:rsidR="00D4494A" w:rsidRPr="002B1D88" w:rsidRDefault="001C1B9D" w:rsidP="008A7FED">
            <w:pPr>
              <w:pStyle w:val="a5"/>
              <w:spacing w:before="0" w:beforeAutospacing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увеличения производства мяса бройлеров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18.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Численность племенного условного маточного поголовья сельскохозяйственных животных в сельскохозяйственных организациях</w:t>
            </w:r>
          </w:p>
          <w:p w:rsidR="00DD0072" w:rsidRPr="002B1D88" w:rsidRDefault="00DD0072" w:rsidP="00D4494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тыс. условных голов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1,6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1,5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1,6</w:t>
            </w:r>
          </w:p>
        </w:tc>
        <w:tc>
          <w:tcPr>
            <w:tcW w:w="3777" w:type="dxa"/>
          </w:tcPr>
          <w:p w:rsidR="00D4494A" w:rsidRPr="002B1D88" w:rsidRDefault="00D4494A" w:rsidP="00802F75">
            <w:pPr>
              <w:pStyle w:val="a5"/>
              <w:spacing w:before="0" w:beforeAutospacing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 за счет сохранения численности маточного поголовья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Численность поголовья крупного рогатого скота специализированных мясных пород и помесного скота, полученного от скрещивания со специализированными мясными породами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тыс. голов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2,8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2,6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2,9</w:t>
            </w:r>
          </w:p>
        </w:tc>
        <w:tc>
          <w:tcPr>
            <w:tcW w:w="3777" w:type="dxa"/>
          </w:tcPr>
          <w:p w:rsidR="00D4494A" w:rsidRPr="002B1D88" w:rsidRDefault="00D4494A" w:rsidP="00802F75">
            <w:pPr>
              <w:pStyle w:val="a5"/>
              <w:spacing w:before="0" w:beforeAutospacing="0"/>
              <w:jc w:val="both"/>
              <w:rPr>
                <w:sz w:val="28"/>
                <w:szCs w:val="28"/>
                <w:highlight w:val="yellow"/>
              </w:rPr>
            </w:pPr>
            <w:r w:rsidRPr="002B1D88">
              <w:rPr>
                <w:sz w:val="28"/>
                <w:szCs w:val="28"/>
              </w:rPr>
              <w:t>показатель выполнен за счет</w:t>
            </w:r>
            <w:r w:rsidR="009870D3" w:rsidRPr="002B1D88">
              <w:rPr>
                <w:sz w:val="28"/>
                <w:szCs w:val="28"/>
              </w:rPr>
              <w:t xml:space="preserve"> </w:t>
            </w:r>
            <w:r w:rsidR="00802F75" w:rsidRPr="002B1D88">
              <w:rPr>
                <w:sz w:val="28"/>
                <w:szCs w:val="28"/>
              </w:rPr>
              <w:t>увелич</w:t>
            </w:r>
            <w:r w:rsidRPr="002B1D88">
              <w:rPr>
                <w:sz w:val="28"/>
                <w:szCs w:val="28"/>
              </w:rPr>
              <w:t>ения численности поголовья специализированных мясных пород</w:t>
            </w:r>
            <w:r w:rsidR="00802F75" w:rsidRPr="002B1D88">
              <w:rPr>
                <w:sz w:val="28"/>
                <w:szCs w:val="28"/>
              </w:rPr>
              <w:t xml:space="preserve"> в КФХ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20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 xml:space="preserve">Производство </w:t>
            </w:r>
            <w:bookmarkStart w:id="0" w:name="_GoBack"/>
            <w:bookmarkEnd w:id="0"/>
            <w:r w:rsidRPr="002B1D88">
              <w:rPr>
                <w:sz w:val="28"/>
                <w:szCs w:val="28"/>
              </w:rPr>
              <w:t>куриных пищевых яиц в сельскохозяйственных организациях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млн. штук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78,2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70,0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78,0</w:t>
            </w:r>
          </w:p>
        </w:tc>
        <w:tc>
          <w:tcPr>
            <w:tcW w:w="3777" w:type="dxa"/>
          </w:tcPr>
          <w:p w:rsidR="00D4494A" w:rsidRPr="002B1D88" w:rsidRDefault="00DD2FF4" w:rsidP="00D57E73">
            <w:pPr>
              <w:pStyle w:val="a5"/>
              <w:spacing w:before="0" w:beforeAutospacing="0"/>
              <w:jc w:val="both"/>
              <w:rPr>
                <w:sz w:val="28"/>
                <w:szCs w:val="28"/>
                <w:highlight w:val="yellow"/>
              </w:rPr>
            </w:pPr>
            <w:r w:rsidRPr="002B1D88">
              <w:rPr>
                <w:sz w:val="28"/>
                <w:szCs w:val="28"/>
              </w:rPr>
              <w:t>показатель выполнен</w:t>
            </w:r>
            <w:r w:rsidR="009870D3" w:rsidRPr="002B1D88">
              <w:rPr>
                <w:sz w:val="28"/>
                <w:szCs w:val="28"/>
              </w:rPr>
              <w:t xml:space="preserve"> </w:t>
            </w:r>
            <w:r w:rsidRPr="002B1D88">
              <w:rPr>
                <w:sz w:val="28"/>
                <w:szCs w:val="28"/>
              </w:rPr>
              <w:t xml:space="preserve">за счет </w:t>
            </w:r>
            <w:r w:rsidR="00D57E73" w:rsidRPr="002B1D88">
              <w:rPr>
                <w:sz w:val="28"/>
                <w:szCs w:val="28"/>
              </w:rPr>
              <w:t>приобретения племенного молодняка высокопродуктивных пород</w:t>
            </w:r>
          </w:p>
        </w:tc>
      </w:tr>
      <w:tr w:rsidR="00D4494A" w:rsidRPr="0011275B" w:rsidTr="00D4494A">
        <w:tc>
          <w:tcPr>
            <w:tcW w:w="594" w:type="dxa"/>
          </w:tcPr>
          <w:p w:rsidR="00D4494A" w:rsidRPr="00647EB1" w:rsidRDefault="00D4494A" w:rsidP="00D4494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647EB1">
              <w:rPr>
                <w:color w:val="0070C0"/>
                <w:sz w:val="28"/>
                <w:szCs w:val="28"/>
              </w:rPr>
              <w:t>21.</w:t>
            </w:r>
          </w:p>
        </w:tc>
        <w:tc>
          <w:tcPr>
            <w:tcW w:w="3627" w:type="dxa"/>
          </w:tcPr>
          <w:p w:rsidR="00D4494A" w:rsidRPr="002B1D88" w:rsidRDefault="00D4494A" w:rsidP="00D4494A">
            <w:pPr>
              <w:widowControl w:val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956" w:type="dxa"/>
          </w:tcPr>
          <w:p w:rsidR="00D4494A" w:rsidRPr="002B1D88" w:rsidRDefault="00D4494A" w:rsidP="00D4494A">
            <w:pPr>
              <w:jc w:val="center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тыс. голов</w:t>
            </w:r>
          </w:p>
        </w:tc>
        <w:tc>
          <w:tcPr>
            <w:tcW w:w="165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5,6</w:t>
            </w:r>
          </w:p>
        </w:tc>
        <w:tc>
          <w:tcPr>
            <w:tcW w:w="1065" w:type="dxa"/>
          </w:tcPr>
          <w:p w:rsidR="00D4494A" w:rsidRPr="002B1D88" w:rsidRDefault="00D4494A" w:rsidP="00D4494A">
            <w:pPr>
              <w:snapToGrid w:val="0"/>
              <w:jc w:val="right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5,0</w:t>
            </w:r>
          </w:p>
        </w:tc>
        <w:tc>
          <w:tcPr>
            <w:tcW w:w="1845" w:type="dxa"/>
          </w:tcPr>
          <w:p w:rsidR="00D4494A" w:rsidRPr="002B1D88" w:rsidRDefault="00D4494A" w:rsidP="00D4494A">
            <w:pPr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5,7</w:t>
            </w:r>
          </w:p>
        </w:tc>
        <w:tc>
          <w:tcPr>
            <w:tcW w:w="3777" w:type="dxa"/>
          </w:tcPr>
          <w:p w:rsidR="00D4494A" w:rsidRPr="002B1D88" w:rsidRDefault="00D4494A" w:rsidP="00D4494A">
            <w:pPr>
              <w:pStyle w:val="a5"/>
              <w:spacing w:before="0" w:beforeAutospacing="0"/>
              <w:jc w:val="both"/>
              <w:rPr>
                <w:sz w:val="28"/>
                <w:szCs w:val="28"/>
              </w:rPr>
            </w:pPr>
            <w:r w:rsidRPr="002B1D88">
              <w:rPr>
                <w:sz w:val="28"/>
                <w:szCs w:val="28"/>
              </w:rPr>
              <w:t>показатель выполнен</w:t>
            </w:r>
            <w:r w:rsidR="009870D3" w:rsidRPr="002B1D88">
              <w:rPr>
                <w:sz w:val="28"/>
                <w:szCs w:val="28"/>
              </w:rPr>
              <w:t xml:space="preserve"> </w:t>
            </w:r>
            <w:r w:rsidRPr="002B1D88">
              <w:rPr>
                <w:sz w:val="28"/>
                <w:szCs w:val="28"/>
              </w:rPr>
              <w:t>за счет увеличения численности поголовья овец в КФХ</w:t>
            </w:r>
          </w:p>
        </w:tc>
      </w:tr>
    </w:tbl>
    <w:p w:rsidR="00D4494A" w:rsidRDefault="00D4494A" w:rsidP="00E1516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904B9" w:rsidRPr="0011275B" w:rsidRDefault="007904B9" w:rsidP="00E1516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tbl>
      <w:tblPr>
        <w:tblW w:w="136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7"/>
        <w:gridCol w:w="7131"/>
      </w:tblGrid>
      <w:tr w:rsidR="0032547A" w:rsidRPr="0011275B" w:rsidTr="0032547A">
        <w:tc>
          <w:tcPr>
            <w:tcW w:w="6477" w:type="dxa"/>
          </w:tcPr>
          <w:p w:rsidR="0032547A" w:rsidRPr="0011275B" w:rsidRDefault="00FC101F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Заместитель главы администрации</w:t>
            </w:r>
            <w:r w:rsidR="009870D3">
              <w:rPr>
                <w:sz w:val="28"/>
                <w:szCs w:val="28"/>
              </w:rPr>
              <w:t xml:space="preserve"> </w:t>
            </w:r>
            <w:r w:rsidR="00E56B7C">
              <w:rPr>
                <w:sz w:val="28"/>
                <w:szCs w:val="28"/>
              </w:rPr>
              <w:t>-</w:t>
            </w:r>
            <w:r w:rsidR="009870D3">
              <w:rPr>
                <w:sz w:val="28"/>
                <w:szCs w:val="28"/>
              </w:rPr>
              <w:t xml:space="preserve"> </w:t>
            </w:r>
            <w:r w:rsidR="0032547A" w:rsidRPr="0011275B">
              <w:rPr>
                <w:sz w:val="28"/>
                <w:szCs w:val="28"/>
              </w:rPr>
              <w:t>начальник</w:t>
            </w:r>
          </w:p>
          <w:p w:rsidR="0032547A" w:rsidRPr="0011275B" w:rsidRDefault="0032547A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управления сельского хозяйства администрации</w:t>
            </w:r>
          </w:p>
          <w:p w:rsidR="0032547A" w:rsidRPr="0011275B" w:rsidRDefault="0032547A" w:rsidP="0032547A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z w:val="28"/>
                <w:szCs w:val="28"/>
              </w:rPr>
              <w:t xml:space="preserve"> </w:t>
            </w:r>
            <w:r w:rsidR="00E56B7C">
              <w:rPr>
                <w:sz w:val="28"/>
                <w:szCs w:val="28"/>
              </w:rPr>
              <w:t>городского округа</w:t>
            </w:r>
          </w:p>
          <w:p w:rsidR="0032547A" w:rsidRPr="0011275B" w:rsidRDefault="0032547A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Ставропольского края                                                         </w:t>
            </w:r>
          </w:p>
        </w:tc>
        <w:tc>
          <w:tcPr>
            <w:tcW w:w="7131" w:type="dxa"/>
            <w:vAlign w:val="bottom"/>
          </w:tcPr>
          <w:p w:rsidR="0032547A" w:rsidRPr="0011275B" w:rsidRDefault="0032547A" w:rsidP="0032547A">
            <w:pPr>
              <w:jc w:val="righ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В.И. Соколов</w:t>
            </w:r>
          </w:p>
        </w:tc>
      </w:tr>
    </w:tbl>
    <w:p w:rsidR="007E027C" w:rsidRDefault="007E027C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E579B9" w:rsidRDefault="00E579B9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7904B9" w:rsidRDefault="007904B9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D613BA" w:rsidRPr="0011275B" w:rsidRDefault="00D613BA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11275B">
        <w:rPr>
          <w:caps/>
          <w:sz w:val="28"/>
          <w:szCs w:val="28"/>
        </w:rPr>
        <w:lastRenderedPageBreak/>
        <w:t xml:space="preserve">Сведения </w:t>
      </w:r>
    </w:p>
    <w:p w:rsidR="00D613BA" w:rsidRPr="0011275B" w:rsidRDefault="00D613BA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11275B">
        <w:rPr>
          <w:sz w:val="28"/>
          <w:szCs w:val="28"/>
        </w:rPr>
        <w:t>о степени выполнения основных мероприятий подпрограмм</w:t>
      </w:r>
      <w:r w:rsidR="00722C80" w:rsidRPr="0011275B">
        <w:rPr>
          <w:sz w:val="28"/>
          <w:szCs w:val="28"/>
        </w:rPr>
        <w:t>, мероприятий и контрольных событий</w:t>
      </w:r>
    </w:p>
    <w:p w:rsidR="0084382A" w:rsidRPr="0011275B" w:rsidRDefault="00D613BA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11275B">
        <w:rPr>
          <w:sz w:val="28"/>
          <w:szCs w:val="28"/>
        </w:rPr>
        <w:t xml:space="preserve">муниципальной программы </w:t>
      </w:r>
      <w:proofErr w:type="spellStart"/>
      <w:r w:rsidRPr="0011275B">
        <w:rPr>
          <w:sz w:val="28"/>
          <w:szCs w:val="28"/>
        </w:rPr>
        <w:t>Благодарненского</w:t>
      </w:r>
      <w:proofErr w:type="spellEnd"/>
      <w:r w:rsidRPr="0011275B">
        <w:rPr>
          <w:sz w:val="28"/>
          <w:szCs w:val="28"/>
        </w:rPr>
        <w:t xml:space="preserve"> </w:t>
      </w:r>
      <w:r w:rsidR="008B4353">
        <w:rPr>
          <w:sz w:val="28"/>
          <w:szCs w:val="28"/>
        </w:rPr>
        <w:t>городского округа</w:t>
      </w:r>
      <w:r w:rsidRPr="0011275B">
        <w:rPr>
          <w:sz w:val="28"/>
          <w:szCs w:val="28"/>
        </w:rPr>
        <w:t xml:space="preserve"> Ставропольского края</w:t>
      </w:r>
    </w:p>
    <w:p w:rsidR="00D613BA" w:rsidRDefault="0084382A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11275B">
        <w:rPr>
          <w:sz w:val="28"/>
          <w:szCs w:val="28"/>
        </w:rPr>
        <w:t>«Развитие сельского хозяйства»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1985"/>
        <w:gridCol w:w="4820"/>
        <w:gridCol w:w="3260"/>
      </w:tblGrid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№ </w:t>
            </w:r>
            <w:proofErr w:type="gramStart"/>
            <w:r w:rsidRPr="006444AC">
              <w:rPr>
                <w:sz w:val="28"/>
                <w:szCs w:val="28"/>
              </w:rPr>
              <w:t>п</w:t>
            </w:r>
            <w:proofErr w:type="gramEnd"/>
            <w:r w:rsidRPr="006444AC">
              <w:rPr>
                <w:sz w:val="28"/>
                <w:szCs w:val="28"/>
              </w:rPr>
              <w:t>/п</w:t>
            </w:r>
          </w:p>
        </w:tc>
        <w:tc>
          <w:tcPr>
            <w:tcW w:w="382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Наименование основного мероприятия подпрограммы программы</w:t>
            </w:r>
          </w:p>
        </w:tc>
        <w:tc>
          <w:tcPr>
            <w:tcW w:w="1985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плановый / фактический срок наступления контрольного события</w:t>
            </w:r>
          </w:p>
        </w:tc>
        <w:tc>
          <w:tcPr>
            <w:tcW w:w="482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Сведения о ходе реализации основного мероприятия подпрограммы программы, проблемы, возникающие в ходе выполнения основного мероприятия подпрограммы программы, контрольного события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Результаты реализации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rPr>
                <w:sz w:val="28"/>
                <w:szCs w:val="28"/>
              </w:rPr>
            </w:pPr>
          </w:p>
        </w:tc>
        <w:tc>
          <w:tcPr>
            <w:tcW w:w="13892" w:type="dxa"/>
            <w:gridSpan w:val="4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Программа «Развитие сельского хозяйства»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rPr>
                <w:sz w:val="28"/>
                <w:szCs w:val="28"/>
              </w:rPr>
            </w:pPr>
          </w:p>
        </w:tc>
        <w:tc>
          <w:tcPr>
            <w:tcW w:w="13892" w:type="dxa"/>
            <w:gridSpan w:val="4"/>
          </w:tcPr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Pr="006444AC">
              <w:rPr>
                <w:sz w:val="28"/>
                <w:szCs w:val="28"/>
              </w:rPr>
              <w:t xml:space="preserve"> программы: </w:t>
            </w:r>
          </w:p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устойчивое развитие отрасли сельского хозяйства, способствующее повышению конкурентоспособности сельскохозяйственной продукции</w:t>
            </w:r>
            <w:r>
              <w:rPr>
                <w:sz w:val="28"/>
                <w:szCs w:val="28"/>
              </w:rPr>
              <w:t>;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 w:rsidRPr="00AB5B26">
              <w:rPr>
                <w:rFonts w:cs="Arial"/>
                <w:sz w:val="28"/>
                <w:szCs w:val="28"/>
              </w:rPr>
              <w:t>устойчивое развитие отрасли сельского хозяйства, способствующее повышению конкурентоспособности сельскохозяйственной продукции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1.</w:t>
            </w:r>
          </w:p>
        </w:tc>
        <w:tc>
          <w:tcPr>
            <w:tcW w:w="13892" w:type="dxa"/>
            <w:gridSpan w:val="4"/>
          </w:tcPr>
          <w:p w:rsidR="00AA61EE" w:rsidRPr="006444AC" w:rsidRDefault="00AA61EE" w:rsidP="00ED056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Подпрограмма «Развитие растениеводства»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2" w:type="dxa"/>
            <w:gridSpan w:val="4"/>
          </w:tcPr>
          <w:p w:rsidR="00AA61EE" w:rsidRPr="006444AC" w:rsidRDefault="00AA61EE" w:rsidP="00ED0566">
            <w:pPr>
              <w:pStyle w:val="ConsPlusCell"/>
              <w:jc w:val="both"/>
              <w:rPr>
                <w:sz w:val="28"/>
                <w:szCs w:val="28"/>
              </w:rPr>
            </w:pPr>
            <w:r w:rsidRPr="006444AC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Подпрограммы: увеличение </w:t>
            </w:r>
            <w:proofErr w:type="gramStart"/>
            <w:r w:rsidRPr="006444AC">
              <w:rPr>
                <w:rFonts w:ascii="Times New Roman" w:hAnsi="Times New Roman" w:cs="Times New Roman"/>
                <w:sz w:val="28"/>
                <w:szCs w:val="28"/>
              </w:rPr>
              <w:t>объемов производства основных видов продукции растениеводства</w:t>
            </w:r>
            <w:proofErr w:type="gramEnd"/>
          </w:p>
        </w:tc>
      </w:tr>
      <w:tr w:rsidR="00AA61EE" w:rsidRPr="0056499D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1.1</w:t>
            </w:r>
          </w:p>
        </w:tc>
        <w:tc>
          <w:tcPr>
            <w:tcW w:w="3827" w:type="dxa"/>
          </w:tcPr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Развитие </w:t>
            </w:r>
            <w:proofErr w:type="spellStart"/>
            <w:r w:rsidRPr="006444AC">
              <w:rPr>
                <w:sz w:val="28"/>
                <w:szCs w:val="28"/>
              </w:rPr>
              <w:t>зернопроизводства</w:t>
            </w:r>
            <w:proofErr w:type="spellEnd"/>
            <w:r w:rsidRPr="006444AC">
              <w:rPr>
                <w:sz w:val="28"/>
                <w:szCs w:val="28"/>
              </w:rPr>
              <w:t xml:space="preserve"> и овощеводства</w:t>
            </w:r>
          </w:p>
        </w:tc>
        <w:tc>
          <w:tcPr>
            <w:tcW w:w="1985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  <w:tc>
          <w:tcPr>
            <w:tcW w:w="4820" w:type="dxa"/>
          </w:tcPr>
          <w:p w:rsidR="00AA61EE" w:rsidRDefault="00AA61EE" w:rsidP="00ED056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проведено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е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е</w:t>
            </w:r>
            <w:r w:rsidR="009870D3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  <w:r>
              <w:rPr>
                <w:spacing w:val="-2"/>
                <w:sz w:val="28"/>
                <w:szCs w:val="28"/>
              </w:rPr>
              <w:t>;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проведена обработка пастбищ, заселенных иксодовыми клещами</w:t>
            </w:r>
          </w:p>
        </w:tc>
        <w:tc>
          <w:tcPr>
            <w:tcW w:w="3260" w:type="dxa"/>
          </w:tcPr>
          <w:p w:rsidR="00AA61EE" w:rsidRPr="0056499D" w:rsidRDefault="00AA61EE" w:rsidP="00AA61EE">
            <w:pPr>
              <w:jc w:val="both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произведено зерновых и зернобобовых во всех категориях хозяйств </w:t>
            </w:r>
            <w:r>
              <w:rPr>
                <w:sz w:val="28"/>
                <w:szCs w:val="28"/>
              </w:rPr>
              <w:t>118,9</w:t>
            </w:r>
            <w:r w:rsidRPr="006444AC">
              <w:rPr>
                <w:sz w:val="28"/>
                <w:szCs w:val="28"/>
              </w:rPr>
              <w:t xml:space="preserve"> тыс. тонн, овощей </w:t>
            </w:r>
            <w:r>
              <w:rPr>
                <w:sz w:val="28"/>
                <w:szCs w:val="28"/>
              </w:rPr>
              <w:t>3,6</w:t>
            </w:r>
            <w:r w:rsidRPr="006444AC">
              <w:rPr>
                <w:sz w:val="28"/>
                <w:szCs w:val="28"/>
              </w:rPr>
              <w:t xml:space="preserve"> тыс. тонн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</w:t>
            </w:r>
            <w:r w:rsidRPr="00642330">
              <w:rPr>
                <w:spacing w:val="-2"/>
                <w:sz w:val="28"/>
                <w:szCs w:val="28"/>
              </w:rPr>
              <w:t xml:space="preserve">роведение </w:t>
            </w:r>
            <w:r>
              <w:rPr>
                <w:spacing w:val="-2"/>
                <w:sz w:val="28"/>
                <w:szCs w:val="28"/>
              </w:rPr>
              <w:t xml:space="preserve">мониторинга коммерческих предложений организаций для определения наименьшей цены услуги по проведению </w:t>
            </w:r>
            <w:r>
              <w:rPr>
                <w:spacing w:val="-2"/>
                <w:sz w:val="28"/>
                <w:szCs w:val="28"/>
              </w:rPr>
              <w:lastRenderedPageBreak/>
              <w:t xml:space="preserve">энтомологических обследований и выполнению работ по обработке от </w:t>
            </w:r>
            <w:r w:rsidRPr="00E154D0">
              <w:rPr>
                <w:spacing w:val="-2"/>
                <w:sz w:val="28"/>
                <w:szCs w:val="28"/>
              </w:rPr>
              <w:t>иксодовы</w:t>
            </w:r>
            <w:r>
              <w:rPr>
                <w:spacing w:val="-2"/>
                <w:sz w:val="28"/>
                <w:szCs w:val="28"/>
              </w:rPr>
              <w:t>х</w:t>
            </w:r>
            <w:r w:rsidRPr="00E154D0">
              <w:rPr>
                <w:spacing w:val="-2"/>
                <w:sz w:val="28"/>
                <w:szCs w:val="28"/>
              </w:rPr>
              <w:t xml:space="preserve"> клещ</w:t>
            </w:r>
            <w:r>
              <w:rPr>
                <w:spacing w:val="-2"/>
                <w:sz w:val="28"/>
                <w:szCs w:val="28"/>
              </w:rPr>
              <w:t>е</w:t>
            </w:r>
            <w:proofErr w:type="gramStart"/>
            <w:r>
              <w:rPr>
                <w:spacing w:val="-2"/>
                <w:sz w:val="28"/>
                <w:szCs w:val="28"/>
              </w:rPr>
              <w:t>й–</w:t>
            </w:r>
            <w:proofErr w:type="gramEnd"/>
            <w:r w:rsidRPr="00E154D0">
              <w:rPr>
                <w:spacing w:val="-2"/>
                <w:sz w:val="28"/>
                <w:szCs w:val="28"/>
              </w:rPr>
              <w:t xml:space="preserve"> переносчик</w:t>
            </w:r>
            <w:r>
              <w:rPr>
                <w:spacing w:val="-2"/>
                <w:sz w:val="28"/>
                <w:szCs w:val="28"/>
              </w:rPr>
              <w:t>ов</w:t>
            </w:r>
            <w:r w:rsidRPr="00E154D0">
              <w:rPr>
                <w:spacing w:val="-2"/>
                <w:sz w:val="28"/>
                <w:szCs w:val="28"/>
              </w:rPr>
              <w:t xml:space="preserve"> Крымской геморрагической лихорадки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 марта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марта</w:t>
            </w:r>
          </w:p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4820" w:type="dxa"/>
          </w:tcPr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</w:t>
            </w:r>
            <w:r w:rsidRPr="00642330">
              <w:rPr>
                <w:spacing w:val="-2"/>
                <w:sz w:val="28"/>
                <w:szCs w:val="28"/>
              </w:rPr>
              <w:t xml:space="preserve">роведен </w:t>
            </w:r>
            <w:r>
              <w:rPr>
                <w:spacing w:val="-2"/>
                <w:sz w:val="28"/>
                <w:szCs w:val="28"/>
              </w:rPr>
              <w:t>мониторинг коммерческих предложений организаций и определен исполнитель наименьшей цены услуги по проведению энтомологических обследований и в</w:t>
            </w:r>
            <w:r w:rsidR="00ED0566">
              <w:rPr>
                <w:spacing w:val="-2"/>
                <w:sz w:val="28"/>
                <w:szCs w:val="28"/>
              </w:rPr>
              <w:t>ыполнению работ по обработке от</w:t>
            </w:r>
            <w:r w:rsidR="009870D3">
              <w:rPr>
                <w:spacing w:val="-2"/>
                <w:sz w:val="28"/>
                <w:szCs w:val="28"/>
              </w:rPr>
              <w:t xml:space="preserve"> </w:t>
            </w:r>
            <w:r w:rsidRPr="00E154D0">
              <w:rPr>
                <w:spacing w:val="-2"/>
                <w:sz w:val="28"/>
                <w:szCs w:val="28"/>
              </w:rPr>
              <w:lastRenderedPageBreak/>
              <w:t>иксодовы</w:t>
            </w:r>
            <w:r>
              <w:rPr>
                <w:spacing w:val="-2"/>
                <w:sz w:val="28"/>
                <w:szCs w:val="28"/>
              </w:rPr>
              <w:t>х</w:t>
            </w:r>
            <w:r w:rsidRPr="00E154D0">
              <w:rPr>
                <w:spacing w:val="-2"/>
                <w:sz w:val="28"/>
                <w:szCs w:val="28"/>
              </w:rPr>
              <w:t xml:space="preserve"> клещ</w:t>
            </w:r>
            <w:r>
              <w:rPr>
                <w:spacing w:val="-2"/>
                <w:sz w:val="28"/>
                <w:szCs w:val="28"/>
              </w:rPr>
              <w:t>е</w:t>
            </w:r>
            <w:proofErr w:type="gramStart"/>
            <w:r>
              <w:rPr>
                <w:spacing w:val="-2"/>
                <w:sz w:val="28"/>
                <w:szCs w:val="28"/>
              </w:rPr>
              <w:t>й–</w:t>
            </w:r>
            <w:proofErr w:type="gramEnd"/>
            <w:r w:rsidRPr="00E154D0">
              <w:rPr>
                <w:spacing w:val="-2"/>
                <w:sz w:val="28"/>
                <w:szCs w:val="28"/>
              </w:rPr>
              <w:t xml:space="preserve"> переносчик</w:t>
            </w:r>
            <w:r>
              <w:rPr>
                <w:spacing w:val="-2"/>
                <w:sz w:val="28"/>
                <w:szCs w:val="28"/>
              </w:rPr>
              <w:t>ов</w:t>
            </w:r>
            <w:r w:rsidRPr="00E154D0">
              <w:rPr>
                <w:spacing w:val="-2"/>
                <w:sz w:val="28"/>
                <w:szCs w:val="28"/>
              </w:rPr>
              <w:t xml:space="preserve"> Крымской геморрагической лихорадки</w:t>
            </w:r>
            <w:r>
              <w:rPr>
                <w:spacing w:val="-2"/>
                <w:sz w:val="28"/>
                <w:szCs w:val="28"/>
              </w:rPr>
              <w:t xml:space="preserve"> – ООО «</w:t>
            </w:r>
            <w:proofErr w:type="spellStart"/>
            <w:r>
              <w:rPr>
                <w:spacing w:val="-2"/>
                <w:sz w:val="28"/>
                <w:szCs w:val="28"/>
              </w:rPr>
              <w:t>Дездело</w:t>
            </w:r>
            <w:proofErr w:type="spellEnd"/>
            <w:r>
              <w:rPr>
                <w:spacing w:val="-2"/>
                <w:sz w:val="28"/>
                <w:szCs w:val="28"/>
              </w:rPr>
              <w:t>» г Ставрополь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lastRenderedPageBreak/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2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заключ</w:t>
            </w:r>
            <w:r w:rsidRPr="00642330">
              <w:rPr>
                <w:spacing w:val="-2"/>
                <w:sz w:val="28"/>
                <w:szCs w:val="28"/>
              </w:rPr>
              <w:t>ение</w:t>
            </w:r>
            <w:r>
              <w:rPr>
                <w:spacing w:val="-2"/>
                <w:sz w:val="28"/>
                <w:szCs w:val="28"/>
              </w:rPr>
              <w:t xml:space="preserve"> договора с организацией – исполнителем на проведение </w:t>
            </w:r>
            <w:r w:rsidRPr="00E154D0">
              <w:rPr>
                <w:spacing w:val="-2"/>
                <w:sz w:val="28"/>
                <w:szCs w:val="28"/>
              </w:rPr>
              <w:t xml:space="preserve">мероприятий по борьбе с иксодовыми клещами </w:t>
            </w:r>
            <w:r>
              <w:rPr>
                <w:spacing w:val="-2"/>
                <w:sz w:val="28"/>
                <w:szCs w:val="28"/>
              </w:rPr>
              <w:t>–</w:t>
            </w:r>
            <w:r w:rsidRPr="00E154D0">
              <w:rPr>
                <w:spacing w:val="-2"/>
                <w:sz w:val="28"/>
                <w:szCs w:val="28"/>
              </w:rPr>
              <w:t xml:space="preserve"> переносчиками Крымской геморрагической лихорадки в природных биотопах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 апреля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06 апреля</w:t>
            </w:r>
          </w:p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4820" w:type="dxa"/>
          </w:tcPr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 договор № 95 от 06 апреля 2020 года </w:t>
            </w:r>
            <w:r>
              <w:rPr>
                <w:spacing w:val="-2"/>
                <w:sz w:val="28"/>
                <w:szCs w:val="28"/>
              </w:rPr>
              <w:t xml:space="preserve">на проведение </w:t>
            </w:r>
            <w:r w:rsidRPr="00E154D0">
              <w:rPr>
                <w:spacing w:val="-2"/>
                <w:sz w:val="28"/>
                <w:szCs w:val="28"/>
              </w:rPr>
              <w:t xml:space="preserve">мероприятий по борьбе с иксодовыми клещами </w:t>
            </w:r>
            <w:r>
              <w:rPr>
                <w:spacing w:val="-2"/>
                <w:sz w:val="28"/>
                <w:szCs w:val="28"/>
              </w:rPr>
              <w:t>–</w:t>
            </w:r>
            <w:r w:rsidRPr="00E154D0">
              <w:rPr>
                <w:spacing w:val="-2"/>
                <w:sz w:val="28"/>
                <w:szCs w:val="28"/>
              </w:rPr>
              <w:t xml:space="preserve"> переносчиками Крымской геморрагической лихорадки в природных биотопах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3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</w:t>
            </w:r>
            <w:r w:rsidRPr="00672CEB">
              <w:rPr>
                <w:spacing w:val="-2"/>
                <w:sz w:val="28"/>
                <w:szCs w:val="28"/>
              </w:rPr>
              <w:t>кт</w:t>
            </w:r>
            <w:r>
              <w:rPr>
                <w:spacing w:val="-2"/>
                <w:sz w:val="28"/>
                <w:szCs w:val="28"/>
              </w:rPr>
              <w:t xml:space="preserve">ы энтомологических обследований и </w:t>
            </w:r>
            <w:r w:rsidRPr="004721D3">
              <w:rPr>
                <w:spacing w:val="-2"/>
                <w:sz w:val="28"/>
                <w:szCs w:val="28"/>
              </w:rPr>
              <w:t>выполнен</w:t>
            </w:r>
            <w:r>
              <w:rPr>
                <w:spacing w:val="-2"/>
                <w:sz w:val="28"/>
                <w:szCs w:val="28"/>
              </w:rPr>
              <w:t>ных</w:t>
            </w:r>
            <w:r w:rsidRPr="004721D3">
              <w:rPr>
                <w:spacing w:val="-2"/>
                <w:sz w:val="28"/>
                <w:szCs w:val="28"/>
              </w:rPr>
              <w:t xml:space="preserve"> работ</w:t>
            </w:r>
            <w:r>
              <w:rPr>
                <w:spacing w:val="-2"/>
                <w:sz w:val="28"/>
                <w:szCs w:val="28"/>
              </w:rPr>
              <w:t>, платежное поручение на оплату выполненных работ по организации и проведению</w:t>
            </w:r>
            <w:r w:rsidRPr="004721D3">
              <w:rPr>
                <w:spacing w:val="-2"/>
                <w:sz w:val="28"/>
                <w:szCs w:val="28"/>
              </w:rPr>
              <w:t xml:space="preserve"> мероприятий по борьбе с иксодовыми клещами </w:t>
            </w:r>
            <w:r>
              <w:rPr>
                <w:spacing w:val="-2"/>
                <w:sz w:val="28"/>
                <w:szCs w:val="28"/>
              </w:rPr>
              <w:t>–</w:t>
            </w:r>
            <w:r w:rsidRPr="004721D3">
              <w:rPr>
                <w:spacing w:val="-2"/>
                <w:sz w:val="28"/>
                <w:szCs w:val="28"/>
              </w:rPr>
              <w:t xml:space="preserve"> переносчиками Крымской геморрагической лихорадки</w:t>
            </w:r>
            <w:r w:rsidRPr="00E154D0">
              <w:rPr>
                <w:spacing w:val="-2"/>
                <w:sz w:val="28"/>
                <w:szCs w:val="28"/>
              </w:rPr>
              <w:t xml:space="preserve"> в природных биотопах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01 июня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 xml:space="preserve">ода/ </w:t>
            </w:r>
          </w:p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01 июня</w:t>
            </w:r>
          </w:p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4820" w:type="dxa"/>
          </w:tcPr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составлены </w:t>
            </w:r>
            <w:r>
              <w:rPr>
                <w:spacing w:val="-2"/>
                <w:sz w:val="28"/>
                <w:szCs w:val="28"/>
              </w:rPr>
              <w:t>а</w:t>
            </w:r>
            <w:r w:rsidRPr="00672CEB">
              <w:rPr>
                <w:spacing w:val="-2"/>
                <w:sz w:val="28"/>
                <w:szCs w:val="28"/>
              </w:rPr>
              <w:t>кт</w:t>
            </w:r>
            <w:r>
              <w:rPr>
                <w:spacing w:val="-2"/>
                <w:sz w:val="28"/>
                <w:szCs w:val="28"/>
              </w:rPr>
              <w:t xml:space="preserve">ы энтомологических обследований и </w:t>
            </w:r>
            <w:r w:rsidRPr="004721D3">
              <w:rPr>
                <w:spacing w:val="-2"/>
                <w:sz w:val="28"/>
                <w:szCs w:val="28"/>
              </w:rPr>
              <w:t>выполнен</w:t>
            </w:r>
            <w:r>
              <w:rPr>
                <w:spacing w:val="-2"/>
                <w:sz w:val="28"/>
                <w:szCs w:val="28"/>
              </w:rPr>
              <w:t>ных</w:t>
            </w:r>
            <w:r w:rsidRPr="004721D3">
              <w:rPr>
                <w:spacing w:val="-2"/>
                <w:sz w:val="28"/>
                <w:szCs w:val="28"/>
              </w:rPr>
              <w:t xml:space="preserve"> работ</w:t>
            </w:r>
            <w:r>
              <w:rPr>
                <w:spacing w:val="-2"/>
                <w:sz w:val="28"/>
                <w:szCs w:val="28"/>
              </w:rPr>
              <w:t xml:space="preserve"> проведение </w:t>
            </w:r>
            <w:r w:rsidRPr="00E154D0">
              <w:rPr>
                <w:spacing w:val="-2"/>
                <w:sz w:val="28"/>
                <w:szCs w:val="28"/>
              </w:rPr>
              <w:t xml:space="preserve">мероприятий по борьбе с иксодовыми клещами </w:t>
            </w:r>
            <w:r>
              <w:rPr>
                <w:spacing w:val="-2"/>
                <w:sz w:val="28"/>
                <w:szCs w:val="28"/>
              </w:rPr>
              <w:t>–</w:t>
            </w:r>
            <w:r w:rsidRPr="00E154D0">
              <w:rPr>
                <w:spacing w:val="-2"/>
                <w:sz w:val="28"/>
                <w:szCs w:val="28"/>
              </w:rPr>
              <w:t xml:space="preserve"> переносчиками Крымской геморрагической лихорадки в природных биотопах</w:t>
            </w:r>
            <w:r>
              <w:rPr>
                <w:spacing w:val="-2"/>
                <w:sz w:val="28"/>
                <w:szCs w:val="28"/>
              </w:rPr>
              <w:t>;</w:t>
            </w:r>
          </w:p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C5197">
              <w:rPr>
                <w:sz w:val="28"/>
                <w:szCs w:val="28"/>
              </w:rPr>
              <w:t xml:space="preserve">роведена обработка природных биотопов (пастбищ), заселенных иксодовыми клещами-переносчиками крымской геморрагической лихорадки на площади </w:t>
            </w:r>
            <w:r w:rsidRPr="00D712BC">
              <w:rPr>
                <w:sz w:val="28"/>
                <w:szCs w:val="28"/>
              </w:rPr>
              <w:t>120 га</w:t>
            </w:r>
            <w:r>
              <w:rPr>
                <w:sz w:val="28"/>
                <w:szCs w:val="28"/>
              </w:rPr>
              <w:t>.</w:t>
            </w:r>
          </w:p>
          <w:p w:rsidR="00ED0566" w:rsidRDefault="00ED0566" w:rsidP="00ED05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A61EE" w:rsidRDefault="00AA61EE" w:rsidP="00ED0566">
            <w:pPr>
              <w:jc w:val="center"/>
            </w:pPr>
            <w:r w:rsidRPr="00A559B0">
              <w:rPr>
                <w:sz w:val="28"/>
                <w:szCs w:val="28"/>
              </w:rPr>
              <w:t>х</w:t>
            </w:r>
          </w:p>
        </w:tc>
      </w:tr>
      <w:tr w:rsidR="00AA61EE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4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lastRenderedPageBreak/>
              <w:t xml:space="preserve">заключение договора между сельскохозяйственным производителем и федеральным государственным бюджетным учреждением «Станция агрохимической службы </w:t>
            </w:r>
            <w:proofErr w:type="spellStart"/>
            <w:r>
              <w:rPr>
                <w:spacing w:val="-2"/>
                <w:sz w:val="28"/>
                <w:szCs w:val="28"/>
              </w:rPr>
              <w:t>Прикумская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» на проведение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я</w:t>
            </w:r>
            <w:r w:rsidR="009870D3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30 июня, </w:t>
            </w:r>
          </w:p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 декабря</w:t>
            </w:r>
          </w:p>
          <w:p w:rsidR="00D62F10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 xml:space="preserve">ода/ </w:t>
            </w:r>
          </w:p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 w:rsidR="00D62F10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2020 года</w:t>
            </w:r>
          </w:p>
        </w:tc>
        <w:tc>
          <w:tcPr>
            <w:tcW w:w="4820" w:type="dxa"/>
          </w:tcPr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заключено 10 договоров </w:t>
            </w:r>
            <w:r>
              <w:rPr>
                <w:spacing w:val="-2"/>
                <w:sz w:val="28"/>
                <w:szCs w:val="28"/>
              </w:rPr>
              <w:t xml:space="preserve">на </w:t>
            </w:r>
            <w:r>
              <w:rPr>
                <w:spacing w:val="-2"/>
                <w:sz w:val="28"/>
                <w:szCs w:val="28"/>
              </w:rPr>
              <w:lastRenderedPageBreak/>
              <w:t xml:space="preserve">проведение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я</w:t>
            </w:r>
            <w:r w:rsidR="009870D3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  <w:tc>
          <w:tcPr>
            <w:tcW w:w="3260" w:type="dxa"/>
          </w:tcPr>
          <w:p w:rsidR="00AA61EE" w:rsidRDefault="00AA61EE" w:rsidP="00ED0566">
            <w:pPr>
              <w:jc w:val="center"/>
            </w:pPr>
            <w:r w:rsidRPr="00A559B0">
              <w:rPr>
                <w:sz w:val="28"/>
                <w:szCs w:val="28"/>
              </w:rPr>
              <w:lastRenderedPageBreak/>
              <w:t>х</w:t>
            </w:r>
          </w:p>
        </w:tc>
      </w:tr>
      <w:tr w:rsidR="00AA61EE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5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акт выполненных работ по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му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ю</w:t>
            </w:r>
            <w:r w:rsidR="009870D3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июня, </w:t>
            </w:r>
          </w:p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D62F10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 xml:space="preserve">ода/ </w:t>
            </w:r>
          </w:p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 w:rsidR="00D62F10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2020 года</w:t>
            </w:r>
          </w:p>
        </w:tc>
        <w:tc>
          <w:tcPr>
            <w:tcW w:w="4820" w:type="dxa"/>
          </w:tcPr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составлено 10 </w:t>
            </w:r>
            <w:r>
              <w:rPr>
                <w:spacing w:val="-2"/>
                <w:sz w:val="28"/>
                <w:szCs w:val="28"/>
              </w:rPr>
              <w:t xml:space="preserve">актов выполненных работ по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му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ю</w:t>
            </w:r>
            <w:r w:rsidR="009870D3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  <w:tc>
          <w:tcPr>
            <w:tcW w:w="3260" w:type="dxa"/>
          </w:tcPr>
          <w:p w:rsidR="00AA61EE" w:rsidRDefault="00AA61EE" w:rsidP="00ED0566">
            <w:pPr>
              <w:jc w:val="center"/>
            </w:pPr>
            <w:r w:rsidRPr="00A559B0">
              <w:rPr>
                <w:sz w:val="28"/>
                <w:szCs w:val="28"/>
              </w:rPr>
              <w:t>х</w:t>
            </w:r>
          </w:p>
        </w:tc>
      </w:tr>
      <w:tr w:rsidR="00AA61EE" w:rsidRPr="00A559B0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2" w:type="dxa"/>
            <w:gridSpan w:val="4"/>
          </w:tcPr>
          <w:p w:rsidR="00AA61EE" w:rsidRPr="0076500F" w:rsidRDefault="00AA61EE" w:rsidP="00ED056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00F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Подпрограммы: </w:t>
            </w:r>
          </w:p>
          <w:p w:rsidR="00AA61EE" w:rsidRPr="00A559B0" w:rsidRDefault="00AA61EE" w:rsidP="00ED056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C42A71">
              <w:rPr>
                <w:color w:val="000000"/>
                <w:sz w:val="28"/>
                <w:szCs w:val="28"/>
              </w:rPr>
              <w:t xml:space="preserve">величение </w:t>
            </w:r>
            <w:r>
              <w:rPr>
                <w:color w:val="000000"/>
                <w:sz w:val="28"/>
                <w:szCs w:val="28"/>
              </w:rPr>
              <w:t xml:space="preserve">объемов </w:t>
            </w:r>
            <w:r w:rsidRPr="00C42A71">
              <w:rPr>
                <w:color w:val="000000"/>
                <w:sz w:val="28"/>
                <w:szCs w:val="28"/>
              </w:rPr>
              <w:t xml:space="preserve">производства </w:t>
            </w:r>
            <w:r>
              <w:rPr>
                <w:color w:val="000000"/>
                <w:sz w:val="28"/>
                <w:szCs w:val="28"/>
              </w:rPr>
              <w:t>продукции растениеводства, за исключением основных видов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E154D0" w:rsidRDefault="00AA61EE" w:rsidP="00ED0566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  <w:r w:rsidRPr="00E154D0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виноградарства»</w:t>
            </w:r>
          </w:p>
        </w:tc>
        <w:tc>
          <w:tcPr>
            <w:tcW w:w="1985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A559B0">
              <w:rPr>
                <w:sz w:val="28"/>
                <w:szCs w:val="28"/>
              </w:rPr>
              <w:t>х</w:t>
            </w:r>
          </w:p>
        </w:tc>
        <w:tc>
          <w:tcPr>
            <w:tcW w:w="4820" w:type="dxa"/>
          </w:tcPr>
          <w:p w:rsidR="00AA61EE" w:rsidRDefault="00AA61EE" w:rsidP="00802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проведены </w:t>
            </w:r>
            <w:proofErr w:type="spellStart"/>
            <w:r>
              <w:rPr>
                <w:sz w:val="28"/>
                <w:szCs w:val="28"/>
              </w:rPr>
              <w:t>уходные</w:t>
            </w:r>
            <w:proofErr w:type="spellEnd"/>
            <w:r>
              <w:rPr>
                <w:sz w:val="28"/>
                <w:szCs w:val="28"/>
              </w:rPr>
              <w:t xml:space="preserve"> работы за виноградниками</w:t>
            </w:r>
            <w:r w:rsidR="00802F75">
              <w:rPr>
                <w:sz w:val="28"/>
                <w:szCs w:val="28"/>
              </w:rPr>
              <w:t>, проведена</w:t>
            </w:r>
            <w:r w:rsidR="00C22ED3">
              <w:rPr>
                <w:sz w:val="28"/>
                <w:szCs w:val="28"/>
              </w:rPr>
              <w:t xml:space="preserve"> установка шпалеры</w:t>
            </w:r>
          </w:p>
        </w:tc>
        <w:tc>
          <w:tcPr>
            <w:tcW w:w="3260" w:type="dxa"/>
          </w:tcPr>
          <w:p w:rsidR="00AA61EE" w:rsidRPr="006444AC" w:rsidRDefault="00AA61EE" w:rsidP="00703E99">
            <w:pPr>
              <w:jc w:val="both"/>
              <w:rPr>
                <w:sz w:val="28"/>
                <w:szCs w:val="28"/>
              </w:rPr>
            </w:pPr>
            <w:r w:rsidRPr="00B13EA4">
              <w:rPr>
                <w:sz w:val="28"/>
                <w:szCs w:val="28"/>
              </w:rPr>
              <w:t xml:space="preserve">произведено </w:t>
            </w:r>
            <w:r w:rsidR="00B13EA4" w:rsidRPr="00B13EA4">
              <w:rPr>
                <w:sz w:val="28"/>
                <w:szCs w:val="28"/>
              </w:rPr>
              <w:t>2</w:t>
            </w:r>
            <w:r w:rsidR="00ED0566">
              <w:rPr>
                <w:sz w:val="28"/>
                <w:szCs w:val="28"/>
              </w:rPr>
              <w:t>,</w:t>
            </w:r>
            <w:r w:rsidR="00B13EA4" w:rsidRPr="00B13EA4">
              <w:rPr>
                <w:sz w:val="28"/>
                <w:szCs w:val="28"/>
              </w:rPr>
              <w:t>9</w:t>
            </w:r>
            <w:r w:rsidR="00ED0566">
              <w:rPr>
                <w:sz w:val="28"/>
                <w:szCs w:val="28"/>
              </w:rPr>
              <w:t xml:space="preserve"> тыс.</w:t>
            </w:r>
            <w:r w:rsidRPr="00B13EA4">
              <w:rPr>
                <w:sz w:val="28"/>
                <w:szCs w:val="28"/>
              </w:rPr>
              <w:t xml:space="preserve"> тонн винограда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6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pacing w:val="-2"/>
                <w:sz w:val="28"/>
                <w:szCs w:val="28"/>
              </w:rPr>
              <w:t>уходных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работ за молодыми виноградниками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июня,</w:t>
            </w:r>
          </w:p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ноября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AA61EE" w:rsidRPr="006444AC" w:rsidRDefault="00D62F10" w:rsidP="00D62F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A61EE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ноябр</w:t>
            </w:r>
            <w:r w:rsidR="00AA61EE">
              <w:rPr>
                <w:sz w:val="28"/>
                <w:szCs w:val="28"/>
              </w:rPr>
              <w:t>я 2020 года</w:t>
            </w:r>
          </w:p>
        </w:tc>
        <w:tc>
          <w:tcPr>
            <w:tcW w:w="4820" w:type="dxa"/>
          </w:tcPr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проведены </w:t>
            </w:r>
            <w:proofErr w:type="spellStart"/>
            <w:r>
              <w:rPr>
                <w:sz w:val="28"/>
                <w:szCs w:val="28"/>
              </w:rPr>
              <w:t>уходные</w:t>
            </w:r>
            <w:proofErr w:type="spellEnd"/>
            <w:r>
              <w:rPr>
                <w:sz w:val="28"/>
                <w:szCs w:val="28"/>
              </w:rPr>
              <w:t xml:space="preserve"> работы на площади 130 га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A559B0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7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lastRenderedPageBreak/>
              <w:t>установка шпалеры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ноября</w:t>
            </w:r>
          </w:p>
          <w:p w:rsidR="00D62F10" w:rsidRDefault="00AA61EE" w:rsidP="00D62F10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 xml:space="preserve">ода/ </w:t>
            </w:r>
          </w:p>
          <w:p w:rsidR="00AA61EE" w:rsidRPr="006444AC" w:rsidRDefault="00D62F10" w:rsidP="00D62F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 2020 года</w:t>
            </w:r>
          </w:p>
        </w:tc>
        <w:tc>
          <w:tcPr>
            <w:tcW w:w="4820" w:type="dxa"/>
          </w:tcPr>
          <w:p w:rsidR="00AA61EE" w:rsidRDefault="008E4B06" w:rsidP="00802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проведена установка шпалеры на </w:t>
            </w:r>
            <w:r>
              <w:rPr>
                <w:sz w:val="28"/>
                <w:szCs w:val="28"/>
              </w:rPr>
              <w:lastRenderedPageBreak/>
              <w:t>площади 15 га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A559B0">
              <w:rPr>
                <w:sz w:val="28"/>
                <w:szCs w:val="28"/>
              </w:rPr>
              <w:lastRenderedPageBreak/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E154D0" w:rsidRDefault="00AA61EE" w:rsidP="00ED0566">
            <w:pPr>
              <w:rPr>
                <w:szCs w:val="28"/>
              </w:rPr>
            </w:pPr>
            <w:r w:rsidRPr="00C34B9D">
              <w:rPr>
                <w:sz w:val="28"/>
                <w:szCs w:val="28"/>
              </w:rPr>
              <w:lastRenderedPageBreak/>
              <w:t>1.3</w:t>
            </w:r>
            <w:r>
              <w:rPr>
                <w:szCs w:val="28"/>
              </w:rPr>
              <w:t>.</w:t>
            </w:r>
          </w:p>
        </w:tc>
        <w:tc>
          <w:tcPr>
            <w:tcW w:w="3827" w:type="dxa"/>
          </w:tcPr>
          <w:p w:rsidR="00AA61EE" w:rsidRPr="00E154D0" w:rsidRDefault="00AA61EE" w:rsidP="00ED0566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«Развитие садоводства»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A559B0">
              <w:rPr>
                <w:sz w:val="28"/>
                <w:szCs w:val="28"/>
              </w:rPr>
              <w:t>х</w:t>
            </w:r>
          </w:p>
        </w:tc>
        <w:tc>
          <w:tcPr>
            <w:tcW w:w="4820" w:type="dxa"/>
          </w:tcPr>
          <w:p w:rsidR="00AA61EE" w:rsidRPr="007A689F" w:rsidRDefault="00AA61EE" w:rsidP="00802F75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перечислены денежные средства на счета 20 </w:t>
            </w:r>
            <w:r w:rsidRPr="00E154D0">
              <w:rPr>
                <w:spacing w:val="-2"/>
                <w:sz w:val="28"/>
                <w:szCs w:val="28"/>
              </w:rPr>
              <w:t>граждан, ведущи</w:t>
            </w:r>
            <w:r>
              <w:rPr>
                <w:spacing w:val="-2"/>
                <w:sz w:val="28"/>
                <w:szCs w:val="28"/>
              </w:rPr>
              <w:t>х</w:t>
            </w:r>
            <w:r w:rsidRPr="00E154D0">
              <w:rPr>
                <w:spacing w:val="-2"/>
                <w:sz w:val="28"/>
                <w:szCs w:val="28"/>
              </w:rPr>
              <w:t xml:space="preserve"> личное подсобное хозяйство</w:t>
            </w:r>
            <w:r w:rsidR="009870D3">
              <w:rPr>
                <w:spacing w:val="-2"/>
                <w:sz w:val="28"/>
                <w:szCs w:val="28"/>
              </w:rPr>
              <w:t xml:space="preserve"> </w:t>
            </w:r>
            <w:r w:rsidRPr="00DD3CA4">
              <w:rPr>
                <w:color w:val="000000"/>
                <w:sz w:val="28"/>
                <w:szCs w:val="28"/>
              </w:rPr>
              <w:t xml:space="preserve">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 w:rsidRPr="00A24712">
              <w:rPr>
                <w:sz w:val="28"/>
                <w:szCs w:val="28"/>
              </w:rPr>
              <w:t>проведена закладка 2 га сад</w:t>
            </w:r>
            <w:r>
              <w:rPr>
                <w:sz w:val="28"/>
                <w:szCs w:val="28"/>
              </w:rPr>
              <w:t>а</w:t>
            </w:r>
            <w:r w:rsidR="009870D3">
              <w:rPr>
                <w:sz w:val="28"/>
                <w:szCs w:val="28"/>
              </w:rPr>
              <w:t xml:space="preserve"> </w:t>
            </w:r>
            <w:proofErr w:type="spellStart"/>
            <w:r w:rsidRPr="00A24712">
              <w:rPr>
                <w:sz w:val="28"/>
                <w:szCs w:val="28"/>
              </w:rPr>
              <w:t>суперинтенсивного</w:t>
            </w:r>
            <w:proofErr w:type="spellEnd"/>
            <w:r w:rsidRPr="00A24712">
              <w:rPr>
                <w:sz w:val="28"/>
                <w:szCs w:val="28"/>
              </w:rPr>
              <w:t xml:space="preserve"> типа в личных подсобных хозяйствах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8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6444AC" w:rsidRDefault="00AA61EE" w:rsidP="00ED056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прием документов на предоставление </w:t>
            </w:r>
            <w:r w:rsidRPr="00DD3CA4">
              <w:rPr>
                <w:color w:val="000000"/>
                <w:sz w:val="28"/>
                <w:szCs w:val="28"/>
              </w:rPr>
              <w:t xml:space="preserve">грантов в форме субсидий гражданам, ведущим личные подсобные хозяйства,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сентября 2020 года/ 18 сентября</w:t>
            </w:r>
          </w:p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года</w:t>
            </w:r>
          </w:p>
        </w:tc>
        <w:tc>
          <w:tcPr>
            <w:tcW w:w="4820" w:type="dxa"/>
          </w:tcPr>
          <w:p w:rsidR="00AA61EE" w:rsidRPr="006444AC" w:rsidRDefault="00AA61EE" w:rsidP="00ED056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приняты документы от 20 претендентов на участие в конкурсном отборе </w:t>
            </w:r>
            <w:r w:rsidRPr="00DD3CA4">
              <w:rPr>
                <w:color w:val="000000"/>
                <w:sz w:val="28"/>
                <w:szCs w:val="28"/>
              </w:rPr>
              <w:t xml:space="preserve">на </w:t>
            </w:r>
            <w:r>
              <w:rPr>
                <w:color w:val="000000"/>
                <w:sz w:val="28"/>
                <w:szCs w:val="28"/>
              </w:rPr>
              <w:t xml:space="preserve">предоставление грантов </w:t>
            </w:r>
            <w:r w:rsidRPr="00DD3CA4">
              <w:rPr>
                <w:color w:val="000000"/>
                <w:sz w:val="28"/>
                <w:szCs w:val="28"/>
              </w:rPr>
              <w:t xml:space="preserve">гражданам, ведущим личные подсобные хозяйства,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9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E154D0" w:rsidRDefault="00AA61EE" w:rsidP="00802F75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конкурсного отбора граждан, </w:t>
            </w:r>
            <w:r w:rsidRPr="00DD3CA4">
              <w:rPr>
                <w:color w:val="000000"/>
                <w:sz w:val="28"/>
                <w:szCs w:val="28"/>
              </w:rPr>
              <w:t>ведущи</w:t>
            </w:r>
            <w:r>
              <w:rPr>
                <w:color w:val="000000"/>
                <w:sz w:val="28"/>
                <w:szCs w:val="28"/>
              </w:rPr>
              <w:t>х</w:t>
            </w:r>
            <w:r w:rsidRPr="00DD3CA4">
              <w:rPr>
                <w:color w:val="000000"/>
                <w:sz w:val="28"/>
                <w:szCs w:val="28"/>
              </w:rPr>
              <w:t xml:space="preserve"> личные подсобные хозяйства, на </w:t>
            </w:r>
            <w:r>
              <w:rPr>
                <w:color w:val="000000"/>
                <w:sz w:val="28"/>
                <w:szCs w:val="28"/>
              </w:rPr>
              <w:t xml:space="preserve">предоставление грантов </w:t>
            </w:r>
            <w:r w:rsidRPr="00DD3CA4">
              <w:rPr>
                <w:color w:val="000000"/>
                <w:sz w:val="28"/>
                <w:szCs w:val="28"/>
              </w:rPr>
              <w:t xml:space="preserve">в форме субсидий гражданам, ведущим личные подсобные хозяйства,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 сентября 2020 года/ 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сентября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года</w:t>
            </w:r>
          </w:p>
        </w:tc>
        <w:tc>
          <w:tcPr>
            <w:tcW w:w="4820" w:type="dxa"/>
          </w:tcPr>
          <w:p w:rsidR="00AA61EE" w:rsidRDefault="00AA61EE" w:rsidP="00802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проведено 4 заседания конкурсной комиссии по проведению конкурсного отбора граждан, </w:t>
            </w:r>
            <w:r w:rsidRPr="00DD3CA4">
              <w:rPr>
                <w:color w:val="000000"/>
                <w:sz w:val="28"/>
                <w:szCs w:val="28"/>
              </w:rPr>
              <w:t>ведущи</w:t>
            </w:r>
            <w:r>
              <w:rPr>
                <w:color w:val="000000"/>
                <w:sz w:val="28"/>
                <w:szCs w:val="28"/>
              </w:rPr>
              <w:t>х</w:t>
            </w:r>
            <w:r w:rsidRPr="00DD3CA4">
              <w:rPr>
                <w:color w:val="000000"/>
                <w:sz w:val="28"/>
                <w:szCs w:val="28"/>
              </w:rPr>
              <w:t xml:space="preserve"> личные подсобные хозяйства, на </w:t>
            </w:r>
            <w:r>
              <w:rPr>
                <w:color w:val="000000"/>
                <w:sz w:val="28"/>
                <w:szCs w:val="28"/>
              </w:rPr>
              <w:t xml:space="preserve">предоставление грантов </w:t>
            </w:r>
            <w:r w:rsidRPr="00DD3CA4">
              <w:rPr>
                <w:color w:val="000000"/>
                <w:sz w:val="28"/>
                <w:szCs w:val="28"/>
              </w:rPr>
              <w:t xml:space="preserve">в форме субсидий гражданам, ведущим личные подсобные хозяйства,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  <w:r>
              <w:rPr>
                <w:color w:val="000000"/>
                <w:sz w:val="28"/>
                <w:szCs w:val="28"/>
              </w:rPr>
              <w:t>, определено 20 участников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10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E154D0" w:rsidRDefault="00AA61EE" w:rsidP="00ED0566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заключение соглашения о предоставлении </w:t>
            </w:r>
            <w:r>
              <w:rPr>
                <w:color w:val="000000"/>
                <w:sz w:val="28"/>
                <w:szCs w:val="28"/>
              </w:rPr>
              <w:t xml:space="preserve">гранта </w:t>
            </w:r>
            <w:r w:rsidRPr="00DD3CA4">
              <w:rPr>
                <w:color w:val="000000"/>
                <w:sz w:val="28"/>
                <w:szCs w:val="28"/>
              </w:rPr>
              <w:t>в форме субсидий гражданам, ведущим личн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подсобн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 xml:space="preserve">е </w:t>
            </w:r>
            <w:r w:rsidRPr="00DD3CA4">
              <w:rPr>
                <w:color w:val="000000"/>
                <w:sz w:val="28"/>
                <w:szCs w:val="28"/>
              </w:rPr>
              <w:lastRenderedPageBreak/>
              <w:t>хозяйств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 xml:space="preserve">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23 сентября 2020 года/ 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сентября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года</w:t>
            </w:r>
          </w:p>
        </w:tc>
        <w:tc>
          <w:tcPr>
            <w:tcW w:w="4820" w:type="dxa"/>
          </w:tcPr>
          <w:p w:rsidR="00AA61EE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заключено 20 соглашений с гражданами, </w:t>
            </w:r>
            <w:r w:rsidRPr="00DD3CA4">
              <w:rPr>
                <w:color w:val="000000"/>
                <w:sz w:val="28"/>
                <w:szCs w:val="28"/>
              </w:rPr>
              <w:t>ведущим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DD3CA4">
              <w:rPr>
                <w:color w:val="000000"/>
                <w:sz w:val="28"/>
                <w:szCs w:val="28"/>
              </w:rPr>
              <w:t xml:space="preserve"> личн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подсобн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хозяйств</w:t>
            </w:r>
            <w:r>
              <w:rPr>
                <w:color w:val="000000"/>
                <w:sz w:val="28"/>
                <w:szCs w:val="28"/>
              </w:rPr>
              <w:t>о,</w:t>
            </w:r>
            <w:r>
              <w:rPr>
                <w:sz w:val="28"/>
                <w:szCs w:val="28"/>
              </w:rPr>
              <w:t xml:space="preserve"> о предоставлении </w:t>
            </w:r>
            <w:r>
              <w:rPr>
                <w:color w:val="000000"/>
                <w:sz w:val="28"/>
                <w:szCs w:val="28"/>
              </w:rPr>
              <w:t xml:space="preserve">гранта </w:t>
            </w:r>
            <w:r w:rsidRPr="00DD3CA4">
              <w:rPr>
                <w:color w:val="000000"/>
                <w:sz w:val="28"/>
                <w:szCs w:val="28"/>
              </w:rPr>
              <w:t xml:space="preserve">в форме субсидий гражданам, ведущим </w:t>
            </w:r>
            <w:r w:rsidRPr="00DD3CA4">
              <w:rPr>
                <w:color w:val="000000"/>
                <w:sz w:val="28"/>
                <w:szCs w:val="28"/>
              </w:rPr>
              <w:lastRenderedPageBreak/>
              <w:t>личн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подсобн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хозяйств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 xml:space="preserve">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lastRenderedPageBreak/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Default="00AA61EE" w:rsidP="00ED0566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11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AA61EE" w:rsidRPr="00E154D0" w:rsidRDefault="00AA61EE" w:rsidP="00ED0566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</w:t>
            </w:r>
            <w:r w:rsidRPr="00E154D0">
              <w:rPr>
                <w:sz w:val="28"/>
                <w:szCs w:val="28"/>
              </w:rPr>
              <w:t xml:space="preserve">ление </w:t>
            </w:r>
            <w:r>
              <w:rPr>
                <w:sz w:val="28"/>
                <w:szCs w:val="28"/>
              </w:rPr>
              <w:t xml:space="preserve">грантов в форме </w:t>
            </w:r>
            <w:r w:rsidRPr="00E154D0">
              <w:rPr>
                <w:sz w:val="28"/>
                <w:szCs w:val="28"/>
              </w:rPr>
              <w:t>субсиди</w:t>
            </w:r>
            <w:r>
              <w:rPr>
                <w:sz w:val="28"/>
                <w:szCs w:val="28"/>
              </w:rPr>
              <w:t xml:space="preserve">и </w:t>
            </w:r>
            <w:r w:rsidRPr="00E154D0">
              <w:rPr>
                <w:spacing w:val="-2"/>
                <w:sz w:val="28"/>
                <w:szCs w:val="28"/>
              </w:rPr>
              <w:t>гражданам, ведущим личное подсобное хозяйство</w:t>
            </w:r>
            <w:r>
              <w:rPr>
                <w:spacing w:val="-2"/>
                <w:sz w:val="28"/>
                <w:szCs w:val="28"/>
              </w:rPr>
              <w:t xml:space="preserve">, </w:t>
            </w:r>
            <w:r w:rsidRPr="00DD3CA4">
              <w:rPr>
                <w:color w:val="000000"/>
                <w:sz w:val="28"/>
                <w:szCs w:val="28"/>
              </w:rPr>
              <w:t xml:space="preserve">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 сентября 2020 года/ 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сентября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года</w:t>
            </w:r>
          </w:p>
        </w:tc>
        <w:tc>
          <w:tcPr>
            <w:tcW w:w="4820" w:type="dxa"/>
          </w:tcPr>
          <w:p w:rsidR="00AA61EE" w:rsidRDefault="00AA61EE" w:rsidP="00802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перечислены денежные средства на счета 20 </w:t>
            </w:r>
            <w:r w:rsidRPr="00E154D0">
              <w:rPr>
                <w:spacing w:val="-2"/>
                <w:sz w:val="28"/>
                <w:szCs w:val="28"/>
              </w:rPr>
              <w:t>граждан, ведущи</w:t>
            </w:r>
            <w:r>
              <w:rPr>
                <w:spacing w:val="-2"/>
                <w:sz w:val="28"/>
                <w:szCs w:val="28"/>
              </w:rPr>
              <w:t>х</w:t>
            </w:r>
            <w:r w:rsidRPr="00E154D0">
              <w:rPr>
                <w:spacing w:val="-2"/>
                <w:sz w:val="28"/>
                <w:szCs w:val="28"/>
              </w:rPr>
              <w:t xml:space="preserve"> личное подсобное хозяйство</w:t>
            </w:r>
            <w:r w:rsidR="009870D3">
              <w:rPr>
                <w:spacing w:val="-2"/>
                <w:sz w:val="28"/>
                <w:szCs w:val="28"/>
              </w:rPr>
              <w:t xml:space="preserve"> </w:t>
            </w:r>
            <w:r w:rsidRPr="00DD3CA4">
              <w:rPr>
                <w:color w:val="000000"/>
                <w:sz w:val="28"/>
                <w:szCs w:val="28"/>
              </w:rPr>
              <w:t xml:space="preserve">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2.</w:t>
            </w:r>
          </w:p>
        </w:tc>
        <w:tc>
          <w:tcPr>
            <w:tcW w:w="13892" w:type="dxa"/>
            <w:gridSpan w:val="4"/>
          </w:tcPr>
          <w:p w:rsidR="00AA61EE" w:rsidRPr="006444AC" w:rsidRDefault="00AA61EE" w:rsidP="00ED0566">
            <w:pPr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Подпрограмма «Развитие животноводства»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rPr>
                <w:sz w:val="28"/>
                <w:szCs w:val="28"/>
              </w:rPr>
            </w:pPr>
          </w:p>
        </w:tc>
        <w:tc>
          <w:tcPr>
            <w:tcW w:w="13892" w:type="dxa"/>
            <w:gridSpan w:val="4"/>
          </w:tcPr>
          <w:p w:rsidR="00AA61EE" w:rsidRPr="006444AC" w:rsidRDefault="00AA61EE" w:rsidP="00ED0566">
            <w:pPr>
              <w:pStyle w:val="ConsPlusCell"/>
              <w:jc w:val="both"/>
              <w:rPr>
                <w:sz w:val="28"/>
                <w:szCs w:val="28"/>
              </w:rPr>
            </w:pPr>
            <w:r w:rsidRPr="006444AC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Подпрограммы: </w:t>
            </w:r>
            <w:r w:rsidRPr="006444AC">
              <w:rPr>
                <w:rFonts w:ascii="Times New Roman" w:hAnsi="Times New Roman"/>
                <w:sz w:val="28"/>
                <w:szCs w:val="28"/>
              </w:rPr>
              <w:t>увеличение объемов производства продукции животноводства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2.1</w:t>
            </w:r>
          </w:p>
        </w:tc>
        <w:tc>
          <w:tcPr>
            <w:tcW w:w="3827" w:type="dxa"/>
          </w:tcPr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Развитие скотоводства, свиноводства и птицеводства</w:t>
            </w:r>
          </w:p>
        </w:tc>
        <w:tc>
          <w:tcPr>
            <w:tcW w:w="1985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  <w:tc>
          <w:tcPr>
            <w:tcW w:w="4820" w:type="dxa"/>
          </w:tcPr>
          <w:p w:rsidR="00AA61EE" w:rsidRPr="006444AC" w:rsidRDefault="006C1BC3" w:rsidP="00802F75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перечислены денежные средства на счета двух </w:t>
            </w:r>
            <w:r w:rsidRPr="00E154D0">
              <w:rPr>
                <w:spacing w:val="-2"/>
                <w:sz w:val="28"/>
                <w:szCs w:val="28"/>
              </w:rPr>
              <w:t>граждан, ведущи</w:t>
            </w:r>
            <w:r>
              <w:rPr>
                <w:spacing w:val="-2"/>
                <w:sz w:val="28"/>
                <w:szCs w:val="28"/>
              </w:rPr>
              <w:t>х</w:t>
            </w:r>
            <w:r w:rsidRPr="00E154D0">
              <w:rPr>
                <w:spacing w:val="-2"/>
                <w:sz w:val="28"/>
                <w:szCs w:val="28"/>
              </w:rPr>
              <w:t xml:space="preserve"> личное подсобное хозяйство</w:t>
            </w:r>
          </w:p>
        </w:tc>
        <w:tc>
          <w:tcPr>
            <w:tcW w:w="3260" w:type="dxa"/>
          </w:tcPr>
          <w:p w:rsidR="00AA61EE" w:rsidRPr="006444AC" w:rsidRDefault="00AA61EE" w:rsidP="00336A9B">
            <w:pPr>
              <w:jc w:val="both"/>
              <w:rPr>
                <w:sz w:val="28"/>
                <w:szCs w:val="28"/>
              </w:rPr>
            </w:pPr>
            <w:r w:rsidRPr="007F0E4A">
              <w:rPr>
                <w:sz w:val="28"/>
                <w:szCs w:val="28"/>
              </w:rPr>
              <w:t xml:space="preserve">увеличение объемов производства мяса всех видов на убой </w:t>
            </w:r>
            <w:r w:rsidRPr="00336A9B">
              <w:rPr>
                <w:sz w:val="28"/>
                <w:szCs w:val="28"/>
              </w:rPr>
              <w:t xml:space="preserve">на </w:t>
            </w:r>
            <w:r w:rsidR="00336A9B" w:rsidRPr="00336A9B">
              <w:rPr>
                <w:sz w:val="28"/>
                <w:szCs w:val="28"/>
              </w:rPr>
              <w:t>4</w:t>
            </w:r>
            <w:r w:rsidRPr="00336A9B">
              <w:rPr>
                <w:sz w:val="28"/>
                <w:szCs w:val="28"/>
              </w:rPr>
              <w:t xml:space="preserve"> процент</w:t>
            </w:r>
            <w:r w:rsidR="00336A9B">
              <w:rPr>
                <w:sz w:val="28"/>
                <w:szCs w:val="28"/>
              </w:rPr>
              <w:t>а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12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прием документов от глав крестьянских (фермерских) хозяйств и </w:t>
            </w:r>
            <w:r w:rsidRPr="00E154D0">
              <w:rPr>
                <w:spacing w:val="-2"/>
                <w:sz w:val="28"/>
                <w:szCs w:val="28"/>
              </w:rPr>
              <w:t>граждан, ведущи</w:t>
            </w:r>
            <w:r>
              <w:rPr>
                <w:spacing w:val="-2"/>
                <w:sz w:val="28"/>
                <w:szCs w:val="28"/>
              </w:rPr>
              <w:t>х</w:t>
            </w:r>
            <w:r w:rsidRPr="00E154D0">
              <w:rPr>
                <w:spacing w:val="-2"/>
                <w:sz w:val="28"/>
                <w:szCs w:val="28"/>
              </w:rPr>
              <w:t xml:space="preserve"> личное подсобное хозяйство</w:t>
            </w:r>
            <w:r>
              <w:rPr>
                <w:sz w:val="28"/>
                <w:szCs w:val="28"/>
              </w:rPr>
              <w:t xml:space="preserve"> на выплату субсидии </w:t>
            </w:r>
            <w:r w:rsidRPr="00E154D0">
              <w:rPr>
                <w:sz w:val="28"/>
                <w:szCs w:val="28"/>
              </w:rPr>
              <w:t xml:space="preserve">на возмещение </w:t>
            </w:r>
            <w:r w:rsidRPr="00E154D0">
              <w:rPr>
                <w:spacing w:val="-2"/>
                <w:sz w:val="28"/>
                <w:szCs w:val="28"/>
              </w:rPr>
              <w:t xml:space="preserve">части процентной </w:t>
            </w:r>
            <w:r w:rsidRPr="00E154D0">
              <w:rPr>
                <w:sz w:val="28"/>
                <w:szCs w:val="28"/>
              </w:rPr>
              <w:t>ставки по долгосрочным, среднесрочным и краткосрочным кредитам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ноября 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 xml:space="preserve">ода/ </w:t>
            </w:r>
          </w:p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ноября </w:t>
            </w:r>
          </w:p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4820" w:type="dxa"/>
          </w:tcPr>
          <w:p w:rsidR="00AA61EE" w:rsidRPr="009B5ADB" w:rsidRDefault="00AA61EE" w:rsidP="00ED0566">
            <w:pPr>
              <w:jc w:val="both"/>
              <w:rPr>
                <w:sz w:val="28"/>
                <w:szCs w:val="28"/>
              </w:rPr>
            </w:pPr>
            <w:r w:rsidRPr="009B5ADB">
              <w:rPr>
                <w:sz w:val="28"/>
                <w:szCs w:val="28"/>
              </w:rPr>
              <w:t>принят</w:t>
            </w:r>
            <w:r>
              <w:rPr>
                <w:sz w:val="28"/>
                <w:szCs w:val="28"/>
              </w:rPr>
              <w:t>ы</w:t>
            </w:r>
            <w:r w:rsidRPr="009B5ADB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ы</w:t>
            </w:r>
            <w:r w:rsidRPr="009B5ADB">
              <w:rPr>
                <w:sz w:val="28"/>
                <w:szCs w:val="28"/>
              </w:rPr>
              <w:t xml:space="preserve"> на получение субсидии от </w:t>
            </w:r>
            <w:r>
              <w:rPr>
                <w:sz w:val="28"/>
                <w:szCs w:val="28"/>
              </w:rPr>
              <w:t>2 получателей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13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</w:t>
            </w:r>
            <w:r w:rsidRPr="00E154D0">
              <w:rPr>
                <w:sz w:val="28"/>
                <w:szCs w:val="28"/>
              </w:rPr>
              <w:t>ление субсиди</w:t>
            </w:r>
            <w:r>
              <w:rPr>
                <w:sz w:val="28"/>
                <w:szCs w:val="28"/>
              </w:rPr>
              <w:t xml:space="preserve">и крестьянским (фермерским) </w:t>
            </w:r>
            <w:r>
              <w:rPr>
                <w:sz w:val="28"/>
                <w:szCs w:val="28"/>
              </w:rPr>
              <w:lastRenderedPageBreak/>
              <w:t xml:space="preserve">хозяйствам и </w:t>
            </w:r>
            <w:r w:rsidRPr="00E154D0">
              <w:rPr>
                <w:spacing w:val="-2"/>
                <w:sz w:val="28"/>
                <w:szCs w:val="28"/>
              </w:rPr>
              <w:t>гражданам, ведущим личное подсобное хозяйство</w:t>
            </w:r>
            <w:r w:rsidRPr="00E154D0">
              <w:rPr>
                <w:sz w:val="28"/>
                <w:szCs w:val="28"/>
              </w:rPr>
              <w:t xml:space="preserve"> на возмещение </w:t>
            </w:r>
            <w:r w:rsidRPr="00E154D0">
              <w:rPr>
                <w:spacing w:val="-2"/>
                <w:sz w:val="28"/>
                <w:szCs w:val="28"/>
              </w:rPr>
              <w:t xml:space="preserve">части процентной </w:t>
            </w:r>
            <w:r w:rsidRPr="00E154D0">
              <w:rPr>
                <w:sz w:val="28"/>
                <w:szCs w:val="28"/>
              </w:rPr>
              <w:t>ставки по долгосрочным, среднесрочным и краткосрочным кредитам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30 ноября 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 xml:space="preserve">ода/ </w:t>
            </w:r>
          </w:p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AA61EE" w:rsidRPr="009B5ADB" w:rsidRDefault="001D5572" w:rsidP="00ED0566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выплачена субсидия </w:t>
            </w:r>
            <w:r w:rsidRPr="00E67D99">
              <w:rPr>
                <w:spacing w:val="-2"/>
                <w:sz w:val="28"/>
                <w:szCs w:val="28"/>
              </w:rPr>
              <w:t xml:space="preserve">на возмещение части процентной ставки по долгосрочным, среднесрочным и </w:t>
            </w:r>
            <w:r w:rsidRPr="00E67D99">
              <w:rPr>
                <w:spacing w:val="-2"/>
                <w:sz w:val="28"/>
                <w:szCs w:val="28"/>
              </w:rPr>
              <w:lastRenderedPageBreak/>
              <w:t>краткосрочным кредитам, взятым малыми формами хозяйствования</w:t>
            </w:r>
            <w:r>
              <w:rPr>
                <w:spacing w:val="-2"/>
                <w:sz w:val="28"/>
                <w:szCs w:val="28"/>
              </w:rPr>
              <w:t xml:space="preserve"> 2-м </w:t>
            </w:r>
            <w:r>
              <w:rPr>
                <w:sz w:val="28"/>
                <w:szCs w:val="28"/>
              </w:rPr>
              <w:t>гражданам, ведущим личное подсобное хозяйство в сумме 7,26 тыс. рублей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lastRenderedPageBreak/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14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биологической продукции для искусственного осеменения сельскохозяйственных животных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D62F10" w:rsidRDefault="00AA61EE" w:rsidP="00D62F10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D62F10" w:rsidRDefault="00D62F10" w:rsidP="00D62F1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AA61EE" w:rsidRPr="006444AC" w:rsidRDefault="00D62F10" w:rsidP="00D62F10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4820" w:type="dxa"/>
          </w:tcPr>
          <w:p w:rsidR="00AA61EE" w:rsidRPr="009B5ADB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приобретено биологической продукции для искусственного осеменения сельскохозяйственных животных на сумму 200,0 тыс. рублей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15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сельскохозяйственной техники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D62F10" w:rsidRDefault="00AA61EE" w:rsidP="00D62F10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D62F10" w:rsidRDefault="00D62F10" w:rsidP="00D62F1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AA61EE" w:rsidRPr="006444AC" w:rsidRDefault="00D62F10" w:rsidP="00D62F10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4820" w:type="dxa"/>
          </w:tcPr>
          <w:p w:rsidR="00AA61EE" w:rsidRPr="009B5ADB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приобретено оборудование для молочного блока в КФХ Алиханова Ш.С.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16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реконструкции животноводческих помещений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D62F10" w:rsidRDefault="00AA61EE" w:rsidP="00D62F10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D62F10" w:rsidRDefault="00D62F10" w:rsidP="00D62F1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AA61EE" w:rsidRPr="006444AC" w:rsidRDefault="00D62F10" w:rsidP="00D62F10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4820" w:type="dxa"/>
          </w:tcPr>
          <w:p w:rsidR="00AA61EE" w:rsidRPr="009B5ADB" w:rsidRDefault="00AA61EE" w:rsidP="00ED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проведения строительства молочного блока в КФХ Алиханова Ш.С.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142CD1" w:rsidTr="00ED0566">
        <w:trPr>
          <w:trHeight w:val="484"/>
        </w:trPr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2.2</w:t>
            </w:r>
          </w:p>
        </w:tc>
        <w:tc>
          <w:tcPr>
            <w:tcW w:w="3827" w:type="dxa"/>
          </w:tcPr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Развитие овцеводства</w:t>
            </w:r>
          </w:p>
        </w:tc>
        <w:tc>
          <w:tcPr>
            <w:tcW w:w="1985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  <w:tc>
          <w:tcPr>
            <w:tcW w:w="4820" w:type="dxa"/>
          </w:tcPr>
          <w:p w:rsidR="00AA61EE" w:rsidRPr="00142CD1" w:rsidRDefault="00B13EA4" w:rsidP="00ED0566">
            <w:pPr>
              <w:jc w:val="both"/>
              <w:rPr>
                <w:spacing w:val="-2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мероприятие не выполнено, так как м</w:t>
            </w:r>
            <w:r w:rsidRPr="00C77A3D">
              <w:rPr>
                <w:sz w:val="28"/>
                <w:szCs w:val="28"/>
              </w:rPr>
              <w:t>инистерством сельского хозяйства Ставропольского края</w:t>
            </w:r>
            <w:r>
              <w:rPr>
                <w:sz w:val="28"/>
                <w:szCs w:val="28"/>
              </w:rPr>
              <w:t xml:space="preserve"> не были доведены лимиты бюджетных обязательств</w:t>
            </w:r>
          </w:p>
        </w:tc>
        <w:tc>
          <w:tcPr>
            <w:tcW w:w="3260" w:type="dxa"/>
          </w:tcPr>
          <w:p w:rsidR="00AA61EE" w:rsidRPr="00142CD1" w:rsidRDefault="00AA61EE" w:rsidP="00ED0566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17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AA61EE" w:rsidRDefault="00AA61EE" w:rsidP="00ED056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административного </w:t>
            </w:r>
            <w:r>
              <w:rPr>
                <w:sz w:val="28"/>
                <w:szCs w:val="28"/>
              </w:rPr>
              <w:lastRenderedPageBreak/>
              <w:t xml:space="preserve">регламента предоставления государственной услуги на </w:t>
            </w:r>
            <w:r w:rsidRPr="00CA4551">
              <w:rPr>
                <w:sz w:val="28"/>
                <w:szCs w:val="28"/>
              </w:rPr>
              <w:t>возмещени</w:t>
            </w:r>
            <w:r>
              <w:rPr>
                <w:sz w:val="28"/>
                <w:szCs w:val="28"/>
              </w:rPr>
              <w:t>е</w:t>
            </w:r>
            <w:r w:rsidRPr="00CA4551">
              <w:rPr>
                <w:sz w:val="28"/>
                <w:szCs w:val="28"/>
              </w:rPr>
              <w:t xml:space="preserve"> части затрат по наращиванию маточного поголовья овец и коз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октября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D62F10" w:rsidRPr="009C4FB5" w:rsidRDefault="00D62F10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20" w:type="dxa"/>
          </w:tcPr>
          <w:p w:rsidR="00AA61EE" w:rsidRPr="006444AC" w:rsidRDefault="00B13EA4" w:rsidP="00B13EA4">
            <w:pPr>
              <w:pStyle w:val="a6"/>
              <w:tabs>
                <w:tab w:val="left" w:pos="708"/>
              </w:tabs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событие не выполнено, так как м</w:t>
            </w:r>
            <w:r w:rsidRPr="00C77A3D">
              <w:rPr>
                <w:sz w:val="28"/>
                <w:szCs w:val="28"/>
              </w:rPr>
              <w:t>инистерством сельского хозяйства Ставропольского края</w:t>
            </w:r>
            <w:r>
              <w:rPr>
                <w:sz w:val="28"/>
                <w:szCs w:val="28"/>
              </w:rPr>
              <w:t xml:space="preserve"> не </w:t>
            </w:r>
            <w:r>
              <w:rPr>
                <w:sz w:val="28"/>
                <w:szCs w:val="28"/>
              </w:rPr>
              <w:lastRenderedPageBreak/>
              <w:t xml:space="preserve">были доведены лимиты бюджетных обязательств 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lastRenderedPageBreak/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18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AA61EE" w:rsidRPr="00E154D0" w:rsidRDefault="00AA61EE" w:rsidP="00ED056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прием документов от глав крестьянских (фермерских) хозяйств на выплату субсидии</w:t>
            </w:r>
            <w:r w:rsidR="009870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r w:rsidRPr="00CA4551">
              <w:rPr>
                <w:sz w:val="28"/>
                <w:szCs w:val="28"/>
              </w:rPr>
              <w:t>возмещени</w:t>
            </w:r>
            <w:r>
              <w:rPr>
                <w:sz w:val="28"/>
                <w:szCs w:val="28"/>
              </w:rPr>
              <w:t>е</w:t>
            </w:r>
            <w:r w:rsidRPr="00CA4551">
              <w:rPr>
                <w:sz w:val="28"/>
                <w:szCs w:val="28"/>
              </w:rPr>
              <w:t xml:space="preserve"> части затрат по наращиванию маточного поголовья овец и коз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 октября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D62F10" w:rsidRDefault="00D62F10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20" w:type="dxa"/>
          </w:tcPr>
          <w:p w:rsidR="00AA61EE" w:rsidRPr="006444AC" w:rsidRDefault="00B13EA4" w:rsidP="00B13EA4">
            <w:pPr>
              <w:pStyle w:val="a6"/>
              <w:tabs>
                <w:tab w:val="left" w:pos="708"/>
              </w:tabs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событие не выполнено, так как м</w:t>
            </w:r>
            <w:r w:rsidRPr="00C77A3D">
              <w:rPr>
                <w:sz w:val="28"/>
                <w:szCs w:val="28"/>
              </w:rPr>
              <w:t>инистерством сельского хозяйства Ставропольского края</w:t>
            </w:r>
            <w:r>
              <w:rPr>
                <w:sz w:val="28"/>
                <w:szCs w:val="28"/>
              </w:rPr>
              <w:t xml:space="preserve"> не были доведены лимиты бюджетных обязательств 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61EE" w:rsidRPr="00E154D0" w:rsidRDefault="00AA61EE" w:rsidP="00ED0566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19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AA61EE" w:rsidRPr="00620F3D" w:rsidRDefault="00AA61EE" w:rsidP="00ED0566">
            <w:pPr>
              <w:rPr>
                <w:spacing w:val="-2"/>
                <w:szCs w:val="28"/>
              </w:rPr>
            </w:pPr>
            <w:r>
              <w:rPr>
                <w:sz w:val="28"/>
                <w:szCs w:val="28"/>
              </w:rPr>
              <w:t>перечис</w:t>
            </w:r>
            <w:r w:rsidRPr="00E154D0">
              <w:rPr>
                <w:sz w:val="28"/>
                <w:szCs w:val="28"/>
              </w:rPr>
              <w:t>ление субсиди</w:t>
            </w:r>
            <w:r>
              <w:rPr>
                <w:sz w:val="28"/>
                <w:szCs w:val="28"/>
              </w:rPr>
              <w:t xml:space="preserve">и </w:t>
            </w:r>
            <w:r w:rsidRPr="00E154D0">
              <w:rPr>
                <w:spacing w:val="-2"/>
                <w:sz w:val="28"/>
                <w:szCs w:val="28"/>
              </w:rPr>
              <w:t>сельскохозяйственным</w:t>
            </w:r>
            <w:r>
              <w:rPr>
                <w:spacing w:val="-2"/>
                <w:sz w:val="28"/>
                <w:szCs w:val="28"/>
              </w:rPr>
              <w:t xml:space="preserve"> организациям и крестьянским (фермерским) хозяйствам</w:t>
            </w:r>
            <w:r w:rsidRPr="00E154D0">
              <w:rPr>
                <w:spacing w:val="-2"/>
                <w:sz w:val="28"/>
                <w:szCs w:val="28"/>
              </w:rPr>
              <w:t xml:space="preserve"> на возмещение части затрат по наращиванию маточного поголовья овец и коз</w:t>
            </w:r>
          </w:p>
        </w:tc>
        <w:tc>
          <w:tcPr>
            <w:tcW w:w="1985" w:type="dxa"/>
          </w:tcPr>
          <w:p w:rsidR="00AA61EE" w:rsidRDefault="00AA61EE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октября</w:t>
            </w:r>
          </w:p>
          <w:p w:rsidR="00AA61EE" w:rsidRDefault="00AA61EE" w:rsidP="00ED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D62F10" w:rsidRPr="00E154D0" w:rsidRDefault="00D62F10" w:rsidP="00ED056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20" w:type="dxa"/>
          </w:tcPr>
          <w:p w:rsidR="00AA61EE" w:rsidRDefault="00B13EA4" w:rsidP="00B13EA4">
            <w:pPr>
              <w:pStyle w:val="a6"/>
              <w:tabs>
                <w:tab w:val="left" w:pos="708"/>
              </w:tabs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событие не выполнено, так как м</w:t>
            </w:r>
            <w:r w:rsidRPr="00C77A3D">
              <w:rPr>
                <w:sz w:val="28"/>
                <w:szCs w:val="28"/>
              </w:rPr>
              <w:t>инистерством сельского хозяйства Ставропольского края</w:t>
            </w:r>
            <w:r>
              <w:rPr>
                <w:sz w:val="28"/>
                <w:szCs w:val="28"/>
              </w:rPr>
              <w:t xml:space="preserve"> не были доведены лимиты бюджетных обязательств 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2" w:type="dxa"/>
            <w:gridSpan w:val="4"/>
          </w:tcPr>
          <w:p w:rsidR="00AA61EE" w:rsidRPr="006444AC" w:rsidRDefault="00AA61EE" w:rsidP="00ED0566">
            <w:pPr>
              <w:pStyle w:val="ConsPlusCell"/>
              <w:jc w:val="both"/>
              <w:rPr>
                <w:sz w:val="28"/>
                <w:szCs w:val="28"/>
              </w:rPr>
            </w:pPr>
            <w:r w:rsidRPr="006444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«Обеспечение реализации муниципальной программы </w:t>
            </w:r>
            <w:proofErr w:type="spellStart"/>
            <w:r w:rsidRPr="006444AC">
              <w:rPr>
                <w:rFonts w:ascii="Times New Roman" w:hAnsi="Times New Roman"/>
                <w:color w:val="000000"/>
                <w:sz w:val="28"/>
                <w:szCs w:val="28"/>
              </w:rPr>
              <w:t>Благодарненского</w:t>
            </w:r>
            <w:proofErr w:type="spellEnd"/>
            <w:r w:rsidRPr="006444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 Ставропольского края «Развитие сельского хозяйства» и </w:t>
            </w:r>
            <w:proofErr w:type="spellStart"/>
            <w:r w:rsidRPr="006444AC">
              <w:rPr>
                <w:rFonts w:ascii="Times New Roman" w:hAnsi="Times New Roman"/>
                <w:color w:val="000000"/>
                <w:sz w:val="28"/>
                <w:szCs w:val="28"/>
              </w:rPr>
              <w:t>общепрограммные</w:t>
            </w:r>
            <w:proofErr w:type="spellEnd"/>
            <w:r w:rsidRPr="006444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мероприятия»</w:t>
            </w:r>
          </w:p>
        </w:tc>
      </w:tr>
      <w:tr w:rsidR="00AA61EE" w:rsidRPr="006444AC" w:rsidTr="00ED0566">
        <w:tc>
          <w:tcPr>
            <w:tcW w:w="817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 w:rsidRPr="006444AC">
              <w:rPr>
                <w:color w:val="000000"/>
                <w:sz w:val="28"/>
                <w:szCs w:val="28"/>
              </w:rPr>
              <w:t>Обеспечение реализации Программы</w:t>
            </w:r>
          </w:p>
        </w:tc>
        <w:tc>
          <w:tcPr>
            <w:tcW w:w="1985" w:type="dxa"/>
          </w:tcPr>
          <w:p w:rsidR="00AA61EE" w:rsidRPr="006444AC" w:rsidRDefault="00AA61EE" w:rsidP="00ED0566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  <w:tc>
          <w:tcPr>
            <w:tcW w:w="4820" w:type="dxa"/>
          </w:tcPr>
          <w:p w:rsidR="00AA61EE" w:rsidRPr="006444AC" w:rsidRDefault="00AA61EE" w:rsidP="00ED05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444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проведены выплаты по оплате труда работников органов местного самоуправления; на обеспечение функций органов местного самоуправления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проведено трудовое соревнование работников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агропромышленного комплекса </w:t>
            </w:r>
            <w:r w:rsidRPr="00FC7DC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своевременному и качественному проведению уборки урожая озимых зерновых сельскохозяйственных культур</w:t>
            </w:r>
          </w:p>
        </w:tc>
        <w:tc>
          <w:tcPr>
            <w:tcW w:w="3260" w:type="dxa"/>
          </w:tcPr>
          <w:p w:rsidR="00AA61EE" w:rsidRPr="006444AC" w:rsidRDefault="00AA61EE" w:rsidP="00ED0566">
            <w:pPr>
              <w:jc w:val="both"/>
              <w:rPr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lastRenderedPageBreak/>
              <w:t xml:space="preserve">обеспечено выполнение функций по реализации отдельных государственных полномочий Ставропольского края в </w:t>
            </w:r>
            <w:r w:rsidRPr="006444AC">
              <w:rPr>
                <w:spacing w:val="-2"/>
                <w:sz w:val="28"/>
                <w:szCs w:val="28"/>
              </w:rPr>
              <w:lastRenderedPageBreak/>
              <w:t>области сельского хозяйства</w:t>
            </w:r>
            <w:r>
              <w:rPr>
                <w:spacing w:val="-2"/>
                <w:sz w:val="28"/>
                <w:szCs w:val="28"/>
              </w:rPr>
              <w:t xml:space="preserve">, подведены итоги трудового соревнования </w:t>
            </w:r>
          </w:p>
        </w:tc>
      </w:tr>
    </w:tbl>
    <w:p w:rsidR="00AA61EE" w:rsidRDefault="00AA61EE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AA61EE" w:rsidRPr="0011275B" w:rsidRDefault="00AA61EE" w:rsidP="00D613BA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W w:w="136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7"/>
        <w:gridCol w:w="7131"/>
      </w:tblGrid>
      <w:tr w:rsidR="0032547A" w:rsidRPr="001A218E" w:rsidTr="00AA61EE">
        <w:tc>
          <w:tcPr>
            <w:tcW w:w="6477" w:type="dxa"/>
          </w:tcPr>
          <w:p w:rsidR="00017FF3" w:rsidRPr="0011275B" w:rsidRDefault="00017FF3" w:rsidP="00017FF3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Заместитель главы администрации</w:t>
            </w:r>
            <w:r w:rsidR="0038291A">
              <w:rPr>
                <w:sz w:val="28"/>
                <w:szCs w:val="28"/>
              </w:rPr>
              <w:t xml:space="preserve"> - </w:t>
            </w:r>
            <w:r w:rsidRPr="0011275B">
              <w:rPr>
                <w:sz w:val="28"/>
                <w:szCs w:val="28"/>
              </w:rPr>
              <w:t xml:space="preserve"> начальник</w:t>
            </w:r>
          </w:p>
          <w:p w:rsidR="00017FF3" w:rsidRPr="0011275B" w:rsidRDefault="00017FF3" w:rsidP="00017FF3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управления сельского хозяйства администрации</w:t>
            </w:r>
          </w:p>
          <w:p w:rsidR="00017FF3" w:rsidRPr="0011275B" w:rsidRDefault="00017FF3" w:rsidP="00017FF3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z w:val="28"/>
                <w:szCs w:val="28"/>
              </w:rPr>
              <w:t xml:space="preserve"> муниципального района</w:t>
            </w:r>
          </w:p>
          <w:p w:rsidR="0032547A" w:rsidRPr="0011275B" w:rsidRDefault="00017FF3" w:rsidP="00017FF3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Ставропольского края                                                         </w:t>
            </w:r>
          </w:p>
        </w:tc>
        <w:tc>
          <w:tcPr>
            <w:tcW w:w="7131" w:type="dxa"/>
            <w:vAlign w:val="bottom"/>
          </w:tcPr>
          <w:p w:rsidR="0032547A" w:rsidRPr="001A218E" w:rsidRDefault="0032547A" w:rsidP="0032547A">
            <w:pPr>
              <w:jc w:val="righ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В.И. Соколов</w:t>
            </w:r>
          </w:p>
        </w:tc>
      </w:tr>
    </w:tbl>
    <w:p w:rsidR="00F0515D" w:rsidRDefault="00F0515D"/>
    <w:sectPr w:rsidR="00F0515D" w:rsidSect="00B904C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F2" w:rsidRDefault="00351EF2" w:rsidP="00D32BCB">
      <w:pPr>
        <w:pStyle w:val="a5"/>
        <w:spacing w:before="0"/>
      </w:pPr>
      <w:r>
        <w:separator/>
      </w:r>
    </w:p>
  </w:endnote>
  <w:endnote w:type="continuationSeparator" w:id="0">
    <w:p w:rsidR="00351EF2" w:rsidRDefault="00351EF2" w:rsidP="00D32BCB">
      <w:pPr>
        <w:pStyle w:val="a5"/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F2" w:rsidRDefault="00351EF2" w:rsidP="00D32BCB">
      <w:pPr>
        <w:pStyle w:val="a5"/>
        <w:spacing w:before="0"/>
      </w:pPr>
      <w:r>
        <w:separator/>
      </w:r>
    </w:p>
  </w:footnote>
  <w:footnote w:type="continuationSeparator" w:id="0">
    <w:p w:rsidR="00351EF2" w:rsidRDefault="00351EF2" w:rsidP="00D32BCB">
      <w:pPr>
        <w:pStyle w:val="a5"/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33"/>
    <w:rsid w:val="00002B48"/>
    <w:rsid w:val="000059FE"/>
    <w:rsid w:val="00006037"/>
    <w:rsid w:val="00006310"/>
    <w:rsid w:val="00012295"/>
    <w:rsid w:val="0001264D"/>
    <w:rsid w:val="00013A44"/>
    <w:rsid w:val="000153D6"/>
    <w:rsid w:val="000160E9"/>
    <w:rsid w:val="0001773C"/>
    <w:rsid w:val="00017FF3"/>
    <w:rsid w:val="00024E90"/>
    <w:rsid w:val="00030370"/>
    <w:rsid w:val="000342FA"/>
    <w:rsid w:val="0003761F"/>
    <w:rsid w:val="000415B3"/>
    <w:rsid w:val="00042DC1"/>
    <w:rsid w:val="00043B47"/>
    <w:rsid w:val="00052313"/>
    <w:rsid w:val="00052E6E"/>
    <w:rsid w:val="000539C8"/>
    <w:rsid w:val="0005455A"/>
    <w:rsid w:val="00057470"/>
    <w:rsid w:val="00057B16"/>
    <w:rsid w:val="000628D8"/>
    <w:rsid w:val="00065340"/>
    <w:rsid w:val="0006583F"/>
    <w:rsid w:val="00066004"/>
    <w:rsid w:val="00072C51"/>
    <w:rsid w:val="0007613F"/>
    <w:rsid w:val="00076638"/>
    <w:rsid w:val="00077855"/>
    <w:rsid w:val="0008470D"/>
    <w:rsid w:val="00085169"/>
    <w:rsid w:val="00086DF1"/>
    <w:rsid w:val="000908DD"/>
    <w:rsid w:val="00092078"/>
    <w:rsid w:val="000922DE"/>
    <w:rsid w:val="000938D2"/>
    <w:rsid w:val="0009519C"/>
    <w:rsid w:val="000960A5"/>
    <w:rsid w:val="000961A8"/>
    <w:rsid w:val="000A2A60"/>
    <w:rsid w:val="000A45F6"/>
    <w:rsid w:val="000A48B7"/>
    <w:rsid w:val="000B29E8"/>
    <w:rsid w:val="000C141B"/>
    <w:rsid w:val="000C331F"/>
    <w:rsid w:val="000C39E1"/>
    <w:rsid w:val="000C407B"/>
    <w:rsid w:val="000C412E"/>
    <w:rsid w:val="000C4D54"/>
    <w:rsid w:val="000C54F2"/>
    <w:rsid w:val="000C7644"/>
    <w:rsid w:val="000D13E2"/>
    <w:rsid w:val="000D2D25"/>
    <w:rsid w:val="000D3033"/>
    <w:rsid w:val="000D3D71"/>
    <w:rsid w:val="000D442E"/>
    <w:rsid w:val="000E0802"/>
    <w:rsid w:val="000E1CD7"/>
    <w:rsid w:val="000E4291"/>
    <w:rsid w:val="000E754E"/>
    <w:rsid w:val="00100F14"/>
    <w:rsid w:val="00101264"/>
    <w:rsid w:val="0011275B"/>
    <w:rsid w:val="001154E9"/>
    <w:rsid w:val="001300F1"/>
    <w:rsid w:val="00131455"/>
    <w:rsid w:val="00132D02"/>
    <w:rsid w:val="001334F8"/>
    <w:rsid w:val="00133675"/>
    <w:rsid w:val="00133E2A"/>
    <w:rsid w:val="00143108"/>
    <w:rsid w:val="00147423"/>
    <w:rsid w:val="00150459"/>
    <w:rsid w:val="0015076C"/>
    <w:rsid w:val="00154263"/>
    <w:rsid w:val="00157B3A"/>
    <w:rsid w:val="00170560"/>
    <w:rsid w:val="00170771"/>
    <w:rsid w:val="001762EB"/>
    <w:rsid w:val="00176AB1"/>
    <w:rsid w:val="00182B9F"/>
    <w:rsid w:val="00184763"/>
    <w:rsid w:val="001A218E"/>
    <w:rsid w:val="001B0178"/>
    <w:rsid w:val="001B277F"/>
    <w:rsid w:val="001B4464"/>
    <w:rsid w:val="001C0D12"/>
    <w:rsid w:val="001C11D8"/>
    <w:rsid w:val="001C1B9D"/>
    <w:rsid w:val="001C2257"/>
    <w:rsid w:val="001D2DA5"/>
    <w:rsid w:val="001D5572"/>
    <w:rsid w:val="001D7730"/>
    <w:rsid w:val="001E17AA"/>
    <w:rsid w:val="001E2F6A"/>
    <w:rsid w:val="001E5D3F"/>
    <w:rsid w:val="001F0055"/>
    <w:rsid w:val="001F3AA5"/>
    <w:rsid w:val="001F6549"/>
    <w:rsid w:val="001F6955"/>
    <w:rsid w:val="0020350F"/>
    <w:rsid w:val="00204470"/>
    <w:rsid w:val="00205246"/>
    <w:rsid w:val="002064C1"/>
    <w:rsid w:val="00217C49"/>
    <w:rsid w:val="00222EFA"/>
    <w:rsid w:val="0022379D"/>
    <w:rsid w:val="002240EA"/>
    <w:rsid w:val="00224C6A"/>
    <w:rsid w:val="002274CD"/>
    <w:rsid w:val="00230BBD"/>
    <w:rsid w:val="00231C96"/>
    <w:rsid w:val="002358EB"/>
    <w:rsid w:val="00241D4A"/>
    <w:rsid w:val="002515E0"/>
    <w:rsid w:val="00253C9A"/>
    <w:rsid w:val="00256466"/>
    <w:rsid w:val="00256EEA"/>
    <w:rsid w:val="0026008D"/>
    <w:rsid w:val="00260889"/>
    <w:rsid w:val="002730C0"/>
    <w:rsid w:val="00275275"/>
    <w:rsid w:val="00276105"/>
    <w:rsid w:val="00281B11"/>
    <w:rsid w:val="00286C2E"/>
    <w:rsid w:val="00286CA1"/>
    <w:rsid w:val="002879E1"/>
    <w:rsid w:val="0029191A"/>
    <w:rsid w:val="002926C9"/>
    <w:rsid w:val="00293D0E"/>
    <w:rsid w:val="00293EE4"/>
    <w:rsid w:val="00294984"/>
    <w:rsid w:val="00295C1E"/>
    <w:rsid w:val="00297298"/>
    <w:rsid w:val="002A3D78"/>
    <w:rsid w:val="002A4AAA"/>
    <w:rsid w:val="002A5481"/>
    <w:rsid w:val="002A6DCC"/>
    <w:rsid w:val="002B03F9"/>
    <w:rsid w:val="002B1D88"/>
    <w:rsid w:val="002B4D5A"/>
    <w:rsid w:val="002C02E4"/>
    <w:rsid w:val="002C1CEA"/>
    <w:rsid w:val="002C50F3"/>
    <w:rsid w:val="002D28DE"/>
    <w:rsid w:val="002D3E57"/>
    <w:rsid w:val="002D72BD"/>
    <w:rsid w:val="002E03C2"/>
    <w:rsid w:val="002E4A29"/>
    <w:rsid w:val="002F168A"/>
    <w:rsid w:val="002F4AC1"/>
    <w:rsid w:val="002F6054"/>
    <w:rsid w:val="002F70EC"/>
    <w:rsid w:val="00306A47"/>
    <w:rsid w:val="003126D5"/>
    <w:rsid w:val="00315A17"/>
    <w:rsid w:val="00320DC8"/>
    <w:rsid w:val="003223AE"/>
    <w:rsid w:val="003248FF"/>
    <w:rsid w:val="00324D1D"/>
    <w:rsid w:val="0032547A"/>
    <w:rsid w:val="003259C6"/>
    <w:rsid w:val="003272D2"/>
    <w:rsid w:val="00336A9B"/>
    <w:rsid w:val="00343630"/>
    <w:rsid w:val="00343962"/>
    <w:rsid w:val="00347805"/>
    <w:rsid w:val="003505EF"/>
    <w:rsid w:val="003518A5"/>
    <w:rsid w:val="00351EF2"/>
    <w:rsid w:val="00352719"/>
    <w:rsid w:val="003545C5"/>
    <w:rsid w:val="00357C5C"/>
    <w:rsid w:val="003603BC"/>
    <w:rsid w:val="003603F1"/>
    <w:rsid w:val="00361A26"/>
    <w:rsid w:val="003643CC"/>
    <w:rsid w:val="00365002"/>
    <w:rsid w:val="003653C5"/>
    <w:rsid w:val="0036657A"/>
    <w:rsid w:val="00367A16"/>
    <w:rsid w:val="0037136B"/>
    <w:rsid w:val="00375CDC"/>
    <w:rsid w:val="003813E1"/>
    <w:rsid w:val="0038291A"/>
    <w:rsid w:val="00385028"/>
    <w:rsid w:val="00385301"/>
    <w:rsid w:val="003861E0"/>
    <w:rsid w:val="003932E6"/>
    <w:rsid w:val="0039446B"/>
    <w:rsid w:val="003A1542"/>
    <w:rsid w:val="003A2F0A"/>
    <w:rsid w:val="003A2F1E"/>
    <w:rsid w:val="003A309F"/>
    <w:rsid w:val="003A3806"/>
    <w:rsid w:val="003A3A7B"/>
    <w:rsid w:val="003B06D4"/>
    <w:rsid w:val="003B2EAF"/>
    <w:rsid w:val="003B4631"/>
    <w:rsid w:val="003C213E"/>
    <w:rsid w:val="003C7BAC"/>
    <w:rsid w:val="003D6F11"/>
    <w:rsid w:val="003E09FB"/>
    <w:rsid w:val="003E2907"/>
    <w:rsid w:val="003E32B8"/>
    <w:rsid w:val="003E491C"/>
    <w:rsid w:val="003E7003"/>
    <w:rsid w:val="003F048D"/>
    <w:rsid w:val="003F5F0C"/>
    <w:rsid w:val="00401400"/>
    <w:rsid w:val="0040284F"/>
    <w:rsid w:val="0040286D"/>
    <w:rsid w:val="00404735"/>
    <w:rsid w:val="00413EA7"/>
    <w:rsid w:val="004143A2"/>
    <w:rsid w:val="00415F4D"/>
    <w:rsid w:val="004204B9"/>
    <w:rsid w:val="0042063D"/>
    <w:rsid w:val="00423364"/>
    <w:rsid w:val="00424C22"/>
    <w:rsid w:val="004259FD"/>
    <w:rsid w:val="0042713E"/>
    <w:rsid w:val="0042771F"/>
    <w:rsid w:val="0043361E"/>
    <w:rsid w:val="0044576B"/>
    <w:rsid w:val="00445A58"/>
    <w:rsid w:val="00445DA5"/>
    <w:rsid w:val="0044680D"/>
    <w:rsid w:val="00450478"/>
    <w:rsid w:val="00450C5D"/>
    <w:rsid w:val="00455BD5"/>
    <w:rsid w:val="00455E7F"/>
    <w:rsid w:val="004650BF"/>
    <w:rsid w:val="00467871"/>
    <w:rsid w:val="0047076E"/>
    <w:rsid w:val="00481894"/>
    <w:rsid w:val="00481EB8"/>
    <w:rsid w:val="0048515F"/>
    <w:rsid w:val="004936CB"/>
    <w:rsid w:val="004A0ACE"/>
    <w:rsid w:val="004A5827"/>
    <w:rsid w:val="004B1110"/>
    <w:rsid w:val="004B1751"/>
    <w:rsid w:val="004B40D4"/>
    <w:rsid w:val="004B46FA"/>
    <w:rsid w:val="004B47CF"/>
    <w:rsid w:val="004B7B21"/>
    <w:rsid w:val="004C373B"/>
    <w:rsid w:val="004D0048"/>
    <w:rsid w:val="004D146D"/>
    <w:rsid w:val="004D21F4"/>
    <w:rsid w:val="004D4589"/>
    <w:rsid w:val="004D7799"/>
    <w:rsid w:val="004E6735"/>
    <w:rsid w:val="004F402E"/>
    <w:rsid w:val="004F472C"/>
    <w:rsid w:val="004F7C6A"/>
    <w:rsid w:val="00500EC3"/>
    <w:rsid w:val="00502E99"/>
    <w:rsid w:val="00505211"/>
    <w:rsid w:val="00506DF7"/>
    <w:rsid w:val="00507E60"/>
    <w:rsid w:val="00507FB1"/>
    <w:rsid w:val="00521258"/>
    <w:rsid w:val="0052306B"/>
    <w:rsid w:val="005234F2"/>
    <w:rsid w:val="005239EC"/>
    <w:rsid w:val="00532E94"/>
    <w:rsid w:val="005331B3"/>
    <w:rsid w:val="00534F6B"/>
    <w:rsid w:val="005376D7"/>
    <w:rsid w:val="005378D2"/>
    <w:rsid w:val="00537DEF"/>
    <w:rsid w:val="00541943"/>
    <w:rsid w:val="00542C7C"/>
    <w:rsid w:val="005444A6"/>
    <w:rsid w:val="005455F9"/>
    <w:rsid w:val="00546AA0"/>
    <w:rsid w:val="0054719A"/>
    <w:rsid w:val="00547861"/>
    <w:rsid w:val="00550285"/>
    <w:rsid w:val="0055151A"/>
    <w:rsid w:val="00554A06"/>
    <w:rsid w:val="00564348"/>
    <w:rsid w:val="005655B3"/>
    <w:rsid w:val="00565C5A"/>
    <w:rsid w:val="005669F3"/>
    <w:rsid w:val="00571F4F"/>
    <w:rsid w:val="00574A25"/>
    <w:rsid w:val="005756F7"/>
    <w:rsid w:val="00577278"/>
    <w:rsid w:val="00577C49"/>
    <w:rsid w:val="00577FDF"/>
    <w:rsid w:val="00587926"/>
    <w:rsid w:val="00587BF3"/>
    <w:rsid w:val="00594508"/>
    <w:rsid w:val="005966DE"/>
    <w:rsid w:val="00596EEB"/>
    <w:rsid w:val="00597C41"/>
    <w:rsid w:val="005A10E6"/>
    <w:rsid w:val="005A4231"/>
    <w:rsid w:val="005A4DBE"/>
    <w:rsid w:val="005A6A95"/>
    <w:rsid w:val="005A772A"/>
    <w:rsid w:val="005D0D2B"/>
    <w:rsid w:val="005D2774"/>
    <w:rsid w:val="005D3B97"/>
    <w:rsid w:val="005D4080"/>
    <w:rsid w:val="005D47F7"/>
    <w:rsid w:val="005D4EE8"/>
    <w:rsid w:val="005E22C9"/>
    <w:rsid w:val="005E4447"/>
    <w:rsid w:val="005F004F"/>
    <w:rsid w:val="005F402C"/>
    <w:rsid w:val="00600629"/>
    <w:rsid w:val="00604362"/>
    <w:rsid w:val="00606C55"/>
    <w:rsid w:val="00614DB3"/>
    <w:rsid w:val="00621FB1"/>
    <w:rsid w:val="00622508"/>
    <w:rsid w:val="0062320D"/>
    <w:rsid w:val="00623C1F"/>
    <w:rsid w:val="00632A78"/>
    <w:rsid w:val="006352EB"/>
    <w:rsid w:val="00637A7A"/>
    <w:rsid w:val="006436E7"/>
    <w:rsid w:val="006444AC"/>
    <w:rsid w:val="00646942"/>
    <w:rsid w:val="00647E5E"/>
    <w:rsid w:val="00647EB1"/>
    <w:rsid w:val="00650613"/>
    <w:rsid w:val="00653B2F"/>
    <w:rsid w:val="00653F45"/>
    <w:rsid w:val="00656D3F"/>
    <w:rsid w:val="006645BC"/>
    <w:rsid w:val="00665BD1"/>
    <w:rsid w:val="00670DC5"/>
    <w:rsid w:val="00671A88"/>
    <w:rsid w:val="0067692E"/>
    <w:rsid w:val="0068351E"/>
    <w:rsid w:val="00686132"/>
    <w:rsid w:val="00687FE7"/>
    <w:rsid w:val="00692A63"/>
    <w:rsid w:val="00692C08"/>
    <w:rsid w:val="00696365"/>
    <w:rsid w:val="006A0D20"/>
    <w:rsid w:val="006A1C31"/>
    <w:rsid w:val="006A2E69"/>
    <w:rsid w:val="006A59B8"/>
    <w:rsid w:val="006A5F3B"/>
    <w:rsid w:val="006C0B1B"/>
    <w:rsid w:val="006C157E"/>
    <w:rsid w:val="006C1BC3"/>
    <w:rsid w:val="006C4ECD"/>
    <w:rsid w:val="006D2DAD"/>
    <w:rsid w:val="006E0BCE"/>
    <w:rsid w:val="006E1EA2"/>
    <w:rsid w:val="006E3061"/>
    <w:rsid w:val="006E3AF4"/>
    <w:rsid w:val="006E65B2"/>
    <w:rsid w:val="006F1C84"/>
    <w:rsid w:val="006F5780"/>
    <w:rsid w:val="00700E46"/>
    <w:rsid w:val="00702D8B"/>
    <w:rsid w:val="00703E99"/>
    <w:rsid w:val="00706119"/>
    <w:rsid w:val="007132CE"/>
    <w:rsid w:val="00716AF2"/>
    <w:rsid w:val="0072120A"/>
    <w:rsid w:val="00721A1B"/>
    <w:rsid w:val="00722C80"/>
    <w:rsid w:val="007257FF"/>
    <w:rsid w:val="00733FB8"/>
    <w:rsid w:val="00734350"/>
    <w:rsid w:val="00736B8F"/>
    <w:rsid w:val="00740A8C"/>
    <w:rsid w:val="00743FF2"/>
    <w:rsid w:val="00744BAB"/>
    <w:rsid w:val="00747CEC"/>
    <w:rsid w:val="007530A6"/>
    <w:rsid w:val="00760051"/>
    <w:rsid w:val="0076365F"/>
    <w:rsid w:val="007669C6"/>
    <w:rsid w:val="007678E5"/>
    <w:rsid w:val="007679C4"/>
    <w:rsid w:val="00774406"/>
    <w:rsid w:val="007773B5"/>
    <w:rsid w:val="00780AC2"/>
    <w:rsid w:val="00781076"/>
    <w:rsid w:val="00781505"/>
    <w:rsid w:val="0078187D"/>
    <w:rsid w:val="00782F4B"/>
    <w:rsid w:val="007852C1"/>
    <w:rsid w:val="00785335"/>
    <w:rsid w:val="00785535"/>
    <w:rsid w:val="00787530"/>
    <w:rsid w:val="00787DCD"/>
    <w:rsid w:val="007904B9"/>
    <w:rsid w:val="00790E0A"/>
    <w:rsid w:val="007940A5"/>
    <w:rsid w:val="007A3C63"/>
    <w:rsid w:val="007A5868"/>
    <w:rsid w:val="007A5B85"/>
    <w:rsid w:val="007A7D9C"/>
    <w:rsid w:val="007B02B1"/>
    <w:rsid w:val="007B0986"/>
    <w:rsid w:val="007B2B8E"/>
    <w:rsid w:val="007B52EF"/>
    <w:rsid w:val="007C0D97"/>
    <w:rsid w:val="007C1A74"/>
    <w:rsid w:val="007C341E"/>
    <w:rsid w:val="007C3447"/>
    <w:rsid w:val="007C3A83"/>
    <w:rsid w:val="007C42E2"/>
    <w:rsid w:val="007C4938"/>
    <w:rsid w:val="007C5B16"/>
    <w:rsid w:val="007C65F9"/>
    <w:rsid w:val="007C78A0"/>
    <w:rsid w:val="007C7FE6"/>
    <w:rsid w:val="007D1554"/>
    <w:rsid w:val="007D3857"/>
    <w:rsid w:val="007E027C"/>
    <w:rsid w:val="007E2717"/>
    <w:rsid w:val="007E2F65"/>
    <w:rsid w:val="007E5F84"/>
    <w:rsid w:val="007F0757"/>
    <w:rsid w:val="007F311F"/>
    <w:rsid w:val="00802F75"/>
    <w:rsid w:val="0080700D"/>
    <w:rsid w:val="00810FFD"/>
    <w:rsid w:val="008128E8"/>
    <w:rsid w:val="00814B36"/>
    <w:rsid w:val="0081565E"/>
    <w:rsid w:val="00816348"/>
    <w:rsid w:val="00816FF5"/>
    <w:rsid w:val="00824661"/>
    <w:rsid w:val="00824D45"/>
    <w:rsid w:val="00826A75"/>
    <w:rsid w:val="008277CC"/>
    <w:rsid w:val="00827C9C"/>
    <w:rsid w:val="008345EC"/>
    <w:rsid w:val="0084382A"/>
    <w:rsid w:val="0084415D"/>
    <w:rsid w:val="00845C6B"/>
    <w:rsid w:val="00845D94"/>
    <w:rsid w:val="00851608"/>
    <w:rsid w:val="00863047"/>
    <w:rsid w:val="00865ACB"/>
    <w:rsid w:val="00865D53"/>
    <w:rsid w:val="00874DD5"/>
    <w:rsid w:val="00881FA2"/>
    <w:rsid w:val="00882264"/>
    <w:rsid w:val="00883330"/>
    <w:rsid w:val="00884366"/>
    <w:rsid w:val="00886DCB"/>
    <w:rsid w:val="008920AC"/>
    <w:rsid w:val="00893DF4"/>
    <w:rsid w:val="008A034E"/>
    <w:rsid w:val="008A2391"/>
    <w:rsid w:val="008A5E72"/>
    <w:rsid w:val="008A5FF6"/>
    <w:rsid w:val="008A7C10"/>
    <w:rsid w:val="008A7FED"/>
    <w:rsid w:val="008B2758"/>
    <w:rsid w:val="008B27EE"/>
    <w:rsid w:val="008B4353"/>
    <w:rsid w:val="008B4CB0"/>
    <w:rsid w:val="008B585C"/>
    <w:rsid w:val="008B6069"/>
    <w:rsid w:val="008B7D98"/>
    <w:rsid w:val="008C4C3C"/>
    <w:rsid w:val="008C4E85"/>
    <w:rsid w:val="008C602B"/>
    <w:rsid w:val="008C73F6"/>
    <w:rsid w:val="008D0BBF"/>
    <w:rsid w:val="008D2464"/>
    <w:rsid w:val="008D33F6"/>
    <w:rsid w:val="008D5BB0"/>
    <w:rsid w:val="008D73ED"/>
    <w:rsid w:val="008E0D31"/>
    <w:rsid w:val="008E4B06"/>
    <w:rsid w:val="008F0887"/>
    <w:rsid w:val="008F3E6A"/>
    <w:rsid w:val="00900DEC"/>
    <w:rsid w:val="009104DB"/>
    <w:rsid w:val="00920AEE"/>
    <w:rsid w:val="0092287F"/>
    <w:rsid w:val="00923CB0"/>
    <w:rsid w:val="009270FE"/>
    <w:rsid w:val="009336FC"/>
    <w:rsid w:val="009350D1"/>
    <w:rsid w:val="00943795"/>
    <w:rsid w:val="00944D03"/>
    <w:rsid w:val="009460AF"/>
    <w:rsid w:val="00947AB3"/>
    <w:rsid w:val="00951176"/>
    <w:rsid w:val="00951580"/>
    <w:rsid w:val="009540AE"/>
    <w:rsid w:val="0095443A"/>
    <w:rsid w:val="009623B0"/>
    <w:rsid w:val="00966A8B"/>
    <w:rsid w:val="009739BC"/>
    <w:rsid w:val="00973D48"/>
    <w:rsid w:val="00974537"/>
    <w:rsid w:val="009757F0"/>
    <w:rsid w:val="00981430"/>
    <w:rsid w:val="00985FDF"/>
    <w:rsid w:val="009870D3"/>
    <w:rsid w:val="0099142F"/>
    <w:rsid w:val="00993CB5"/>
    <w:rsid w:val="009A1D82"/>
    <w:rsid w:val="009A3592"/>
    <w:rsid w:val="009A35A5"/>
    <w:rsid w:val="009A5930"/>
    <w:rsid w:val="009B0E62"/>
    <w:rsid w:val="009B4330"/>
    <w:rsid w:val="009B4E24"/>
    <w:rsid w:val="009B5ADB"/>
    <w:rsid w:val="009B67D7"/>
    <w:rsid w:val="009B794C"/>
    <w:rsid w:val="009C69EF"/>
    <w:rsid w:val="009D0E99"/>
    <w:rsid w:val="009D1156"/>
    <w:rsid w:val="009D496C"/>
    <w:rsid w:val="009D55BD"/>
    <w:rsid w:val="009D6776"/>
    <w:rsid w:val="009D7743"/>
    <w:rsid w:val="009E0248"/>
    <w:rsid w:val="009E68B2"/>
    <w:rsid w:val="009E6A98"/>
    <w:rsid w:val="009F1A9D"/>
    <w:rsid w:val="009F2599"/>
    <w:rsid w:val="009F40F9"/>
    <w:rsid w:val="00A00EC8"/>
    <w:rsid w:val="00A012A8"/>
    <w:rsid w:val="00A034BD"/>
    <w:rsid w:val="00A04269"/>
    <w:rsid w:val="00A06942"/>
    <w:rsid w:val="00A07828"/>
    <w:rsid w:val="00A106DF"/>
    <w:rsid w:val="00A2086E"/>
    <w:rsid w:val="00A210A3"/>
    <w:rsid w:val="00A21E05"/>
    <w:rsid w:val="00A3753B"/>
    <w:rsid w:val="00A45A48"/>
    <w:rsid w:val="00A50CDA"/>
    <w:rsid w:val="00A51277"/>
    <w:rsid w:val="00A55A74"/>
    <w:rsid w:val="00A561FF"/>
    <w:rsid w:val="00A57209"/>
    <w:rsid w:val="00A64466"/>
    <w:rsid w:val="00A65ED9"/>
    <w:rsid w:val="00A67BDB"/>
    <w:rsid w:val="00A72B72"/>
    <w:rsid w:val="00A7368A"/>
    <w:rsid w:val="00A73D44"/>
    <w:rsid w:val="00A758FD"/>
    <w:rsid w:val="00A77310"/>
    <w:rsid w:val="00A82B3B"/>
    <w:rsid w:val="00A85D02"/>
    <w:rsid w:val="00A864EC"/>
    <w:rsid w:val="00A93EC7"/>
    <w:rsid w:val="00A94B19"/>
    <w:rsid w:val="00A9660E"/>
    <w:rsid w:val="00AA2C32"/>
    <w:rsid w:val="00AA61EE"/>
    <w:rsid w:val="00AA64F3"/>
    <w:rsid w:val="00AA6DF6"/>
    <w:rsid w:val="00AB0496"/>
    <w:rsid w:val="00AB2324"/>
    <w:rsid w:val="00AB4EDF"/>
    <w:rsid w:val="00AC2546"/>
    <w:rsid w:val="00AC59D4"/>
    <w:rsid w:val="00AC5BA2"/>
    <w:rsid w:val="00AC7225"/>
    <w:rsid w:val="00AD156E"/>
    <w:rsid w:val="00AE268B"/>
    <w:rsid w:val="00AE26E9"/>
    <w:rsid w:val="00AE43A0"/>
    <w:rsid w:val="00B05C07"/>
    <w:rsid w:val="00B13EA4"/>
    <w:rsid w:val="00B14170"/>
    <w:rsid w:val="00B14CCD"/>
    <w:rsid w:val="00B167A8"/>
    <w:rsid w:val="00B20EA7"/>
    <w:rsid w:val="00B21451"/>
    <w:rsid w:val="00B24415"/>
    <w:rsid w:val="00B2664E"/>
    <w:rsid w:val="00B26E49"/>
    <w:rsid w:val="00B3225D"/>
    <w:rsid w:val="00B32F87"/>
    <w:rsid w:val="00B36B73"/>
    <w:rsid w:val="00B43D5A"/>
    <w:rsid w:val="00B4582C"/>
    <w:rsid w:val="00B504A5"/>
    <w:rsid w:val="00B50B97"/>
    <w:rsid w:val="00B50E22"/>
    <w:rsid w:val="00B514D7"/>
    <w:rsid w:val="00B51D48"/>
    <w:rsid w:val="00B6162D"/>
    <w:rsid w:val="00B61830"/>
    <w:rsid w:val="00B66FB7"/>
    <w:rsid w:val="00B67455"/>
    <w:rsid w:val="00B728B3"/>
    <w:rsid w:val="00B82D06"/>
    <w:rsid w:val="00B83D71"/>
    <w:rsid w:val="00B86C27"/>
    <w:rsid w:val="00B87107"/>
    <w:rsid w:val="00B873E0"/>
    <w:rsid w:val="00B904C0"/>
    <w:rsid w:val="00B90697"/>
    <w:rsid w:val="00B91A3D"/>
    <w:rsid w:val="00B92BCF"/>
    <w:rsid w:val="00B9307A"/>
    <w:rsid w:val="00B96393"/>
    <w:rsid w:val="00B974CB"/>
    <w:rsid w:val="00BB254D"/>
    <w:rsid w:val="00BB284F"/>
    <w:rsid w:val="00BB497C"/>
    <w:rsid w:val="00BB5575"/>
    <w:rsid w:val="00BB7031"/>
    <w:rsid w:val="00BB7913"/>
    <w:rsid w:val="00BC4C85"/>
    <w:rsid w:val="00BD5EDA"/>
    <w:rsid w:val="00BE3734"/>
    <w:rsid w:val="00BE3C1E"/>
    <w:rsid w:val="00BE4048"/>
    <w:rsid w:val="00BE41F7"/>
    <w:rsid w:val="00BE56E4"/>
    <w:rsid w:val="00BE7D34"/>
    <w:rsid w:val="00BE7DAC"/>
    <w:rsid w:val="00BF1AE0"/>
    <w:rsid w:val="00BF2B6B"/>
    <w:rsid w:val="00C02355"/>
    <w:rsid w:val="00C035DB"/>
    <w:rsid w:val="00C03BBA"/>
    <w:rsid w:val="00C05761"/>
    <w:rsid w:val="00C05E25"/>
    <w:rsid w:val="00C07788"/>
    <w:rsid w:val="00C135F3"/>
    <w:rsid w:val="00C178BA"/>
    <w:rsid w:val="00C20935"/>
    <w:rsid w:val="00C22ED3"/>
    <w:rsid w:val="00C245CA"/>
    <w:rsid w:val="00C2641A"/>
    <w:rsid w:val="00C26D2E"/>
    <w:rsid w:val="00C42ABF"/>
    <w:rsid w:val="00C44532"/>
    <w:rsid w:val="00C47818"/>
    <w:rsid w:val="00C513AC"/>
    <w:rsid w:val="00C53A84"/>
    <w:rsid w:val="00C53DDA"/>
    <w:rsid w:val="00C54271"/>
    <w:rsid w:val="00C544C0"/>
    <w:rsid w:val="00C56C14"/>
    <w:rsid w:val="00C70E00"/>
    <w:rsid w:val="00C738EE"/>
    <w:rsid w:val="00C8025C"/>
    <w:rsid w:val="00C925BC"/>
    <w:rsid w:val="00C958E6"/>
    <w:rsid w:val="00CA1277"/>
    <w:rsid w:val="00CA2A50"/>
    <w:rsid w:val="00CA4892"/>
    <w:rsid w:val="00CA6BB9"/>
    <w:rsid w:val="00CB06ED"/>
    <w:rsid w:val="00CB303F"/>
    <w:rsid w:val="00CB3CEE"/>
    <w:rsid w:val="00CB73D2"/>
    <w:rsid w:val="00CC0C8A"/>
    <w:rsid w:val="00CC14BA"/>
    <w:rsid w:val="00CC4462"/>
    <w:rsid w:val="00CC4A7E"/>
    <w:rsid w:val="00CD1172"/>
    <w:rsid w:val="00CD7C11"/>
    <w:rsid w:val="00CE00CD"/>
    <w:rsid w:val="00CE0362"/>
    <w:rsid w:val="00CE06EE"/>
    <w:rsid w:val="00CE7055"/>
    <w:rsid w:val="00CE77D7"/>
    <w:rsid w:val="00CF1326"/>
    <w:rsid w:val="00CF289E"/>
    <w:rsid w:val="00D00B5C"/>
    <w:rsid w:val="00D136FF"/>
    <w:rsid w:val="00D154DE"/>
    <w:rsid w:val="00D20440"/>
    <w:rsid w:val="00D32A73"/>
    <w:rsid w:val="00D32BCB"/>
    <w:rsid w:val="00D44137"/>
    <w:rsid w:val="00D4494A"/>
    <w:rsid w:val="00D4582D"/>
    <w:rsid w:val="00D50152"/>
    <w:rsid w:val="00D51449"/>
    <w:rsid w:val="00D516F4"/>
    <w:rsid w:val="00D53652"/>
    <w:rsid w:val="00D53811"/>
    <w:rsid w:val="00D57E73"/>
    <w:rsid w:val="00D613BA"/>
    <w:rsid w:val="00D62F10"/>
    <w:rsid w:val="00D6354F"/>
    <w:rsid w:val="00D72217"/>
    <w:rsid w:val="00D73DE8"/>
    <w:rsid w:val="00D80548"/>
    <w:rsid w:val="00D94265"/>
    <w:rsid w:val="00D970C0"/>
    <w:rsid w:val="00DA0F99"/>
    <w:rsid w:val="00DA1C25"/>
    <w:rsid w:val="00DA24CE"/>
    <w:rsid w:val="00DA3EF9"/>
    <w:rsid w:val="00DA57A7"/>
    <w:rsid w:val="00DB0507"/>
    <w:rsid w:val="00DB097E"/>
    <w:rsid w:val="00DB52A9"/>
    <w:rsid w:val="00DB5C6F"/>
    <w:rsid w:val="00DB6380"/>
    <w:rsid w:val="00DB671A"/>
    <w:rsid w:val="00DC0E60"/>
    <w:rsid w:val="00DC20DE"/>
    <w:rsid w:val="00DC31A2"/>
    <w:rsid w:val="00DC44C0"/>
    <w:rsid w:val="00DD0072"/>
    <w:rsid w:val="00DD2FF4"/>
    <w:rsid w:val="00DD4845"/>
    <w:rsid w:val="00DE1466"/>
    <w:rsid w:val="00DF021B"/>
    <w:rsid w:val="00DF5069"/>
    <w:rsid w:val="00DF5A2D"/>
    <w:rsid w:val="00E04C4E"/>
    <w:rsid w:val="00E0703B"/>
    <w:rsid w:val="00E076E7"/>
    <w:rsid w:val="00E13B0C"/>
    <w:rsid w:val="00E15164"/>
    <w:rsid w:val="00E1528B"/>
    <w:rsid w:val="00E21610"/>
    <w:rsid w:val="00E2302C"/>
    <w:rsid w:val="00E23D1E"/>
    <w:rsid w:val="00E26E0B"/>
    <w:rsid w:val="00E366E7"/>
    <w:rsid w:val="00E43779"/>
    <w:rsid w:val="00E44F10"/>
    <w:rsid w:val="00E472AA"/>
    <w:rsid w:val="00E50793"/>
    <w:rsid w:val="00E50B47"/>
    <w:rsid w:val="00E50EE6"/>
    <w:rsid w:val="00E52826"/>
    <w:rsid w:val="00E52FE2"/>
    <w:rsid w:val="00E5421B"/>
    <w:rsid w:val="00E56020"/>
    <w:rsid w:val="00E56B7C"/>
    <w:rsid w:val="00E579B9"/>
    <w:rsid w:val="00E62093"/>
    <w:rsid w:val="00E64881"/>
    <w:rsid w:val="00E67416"/>
    <w:rsid w:val="00E6764E"/>
    <w:rsid w:val="00E67A71"/>
    <w:rsid w:val="00E67D99"/>
    <w:rsid w:val="00E77A45"/>
    <w:rsid w:val="00E85470"/>
    <w:rsid w:val="00E9799B"/>
    <w:rsid w:val="00EB36A0"/>
    <w:rsid w:val="00EB7846"/>
    <w:rsid w:val="00EC051A"/>
    <w:rsid w:val="00EC410E"/>
    <w:rsid w:val="00EC480F"/>
    <w:rsid w:val="00ED0566"/>
    <w:rsid w:val="00ED14E5"/>
    <w:rsid w:val="00ED1D52"/>
    <w:rsid w:val="00ED22F3"/>
    <w:rsid w:val="00ED54B9"/>
    <w:rsid w:val="00ED5BEB"/>
    <w:rsid w:val="00ED6A96"/>
    <w:rsid w:val="00ED7CDF"/>
    <w:rsid w:val="00EE1B15"/>
    <w:rsid w:val="00EE6AC7"/>
    <w:rsid w:val="00EE6C96"/>
    <w:rsid w:val="00EF1504"/>
    <w:rsid w:val="00EF1DC1"/>
    <w:rsid w:val="00EF6EB7"/>
    <w:rsid w:val="00EF7C0A"/>
    <w:rsid w:val="00F0515D"/>
    <w:rsid w:val="00F079C9"/>
    <w:rsid w:val="00F12A24"/>
    <w:rsid w:val="00F13C25"/>
    <w:rsid w:val="00F14AC7"/>
    <w:rsid w:val="00F21094"/>
    <w:rsid w:val="00F21BD8"/>
    <w:rsid w:val="00F2247A"/>
    <w:rsid w:val="00F23823"/>
    <w:rsid w:val="00F26BC7"/>
    <w:rsid w:val="00F26EED"/>
    <w:rsid w:val="00F27481"/>
    <w:rsid w:val="00F33507"/>
    <w:rsid w:val="00F37146"/>
    <w:rsid w:val="00F410CB"/>
    <w:rsid w:val="00F45AF5"/>
    <w:rsid w:val="00F45C38"/>
    <w:rsid w:val="00F55F61"/>
    <w:rsid w:val="00F60954"/>
    <w:rsid w:val="00F60F0C"/>
    <w:rsid w:val="00F6109D"/>
    <w:rsid w:val="00F64D28"/>
    <w:rsid w:val="00F707A0"/>
    <w:rsid w:val="00F71E8F"/>
    <w:rsid w:val="00F760FC"/>
    <w:rsid w:val="00F761DE"/>
    <w:rsid w:val="00F762F1"/>
    <w:rsid w:val="00F804BF"/>
    <w:rsid w:val="00F81AE7"/>
    <w:rsid w:val="00F82EBD"/>
    <w:rsid w:val="00F82FD5"/>
    <w:rsid w:val="00F833AF"/>
    <w:rsid w:val="00F87E0B"/>
    <w:rsid w:val="00F91D55"/>
    <w:rsid w:val="00F93502"/>
    <w:rsid w:val="00F937C1"/>
    <w:rsid w:val="00FA005A"/>
    <w:rsid w:val="00FA4C88"/>
    <w:rsid w:val="00FB3105"/>
    <w:rsid w:val="00FB3C39"/>
    <w:rsid w:val="00FC09D6"/>
    <w:rsid w:val="00FC101F"/>
    <w:rsid w:val="00FC299B"/>
    <w:rsid w:val="00FC2EE3"/>
    <w:rsid w:val="00FC7DCF"/>
    <w:rsid w:val="00FD014B"/>
    <w:rsid w:val="00FD09E7"/>
    <w:rsid w:val="00FD3445"/>
    <w:rsid w:val="00FD6AFC"/>
    <w:rsid w:val="00FE23E9"/>
    <w:rsid w:val="00FE2F81"/>
    <w:rsid w:val="00FE36A9"/>
    <w:rsid w:val="00FE58FC"/>
    <w:rsid w:val="00FE70C7"/>
    <w:rsid w:val="00FF0FC0"/>
    <w:rsid w:val="00FF2133"/>
    <w:rsid w:val="00FF2687"/>
    <w:rsid w:val="00FF4FC6"/>
    <w:rsid w:val="00FF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60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060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7132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15D"/>
    <w:pPr>
      <w:ind w:left="720"/>
      <w:contextualSpacing/>
    </w:pPr>
  </w:style>
  <w:style w:type="paragraph" w:styleId="a5">
    <w:name w:val="Normal (Web)"/>
    <w:basedOn w:val="a"/>
    <w:rsid w:val="00A73D44"/>
    <w:pPr>
      <w:spacing w:before="100" w:beforeAutospacing="1"/>
    </w:pPr>
  </w:style>
  <w:style w:type="paragraph" w:styleId="a6">
    <w:name w:val="header"/>
    <w:basedOn w:val="a"/>
    <w:link w:val="a7"/>
    <w:unhideWhenUsed/>
    <w:rsid w:val="00D32B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2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6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60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060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7132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15D"/>
    <w:pPr>
      <w:ind w:left="720"/>
      <w:contextualSpacing/>
    </w:pPr>
  </w:style>
  <w:style w:type="paragraph" w:styleId="a5">
    <w:name w:val="Normal (Web)"/>
    <w:basedOn w:val="a"/>
    <w:rsid w:val="00A73D44"/>
    <w:pPr>
      <w:spacing w:before="100" w:beforeAutospacing="1"/>
    </w:pPr>
  </w:style>
  <w:style w:type="paragraph" w:styleId="a6">
    <w:name w:val="header"/>
    <w:basedOn w:val="a"/>
    <w:link w:val="a7"/>
    <w:unhideWhenUsed/>
    <w:rsid w:val="00D32B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2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6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09556-72BB-4D63-95EA-AF0A8A6DB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2449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Катасонова</cp:lastModifiedBy>
  <cp:revision>6</cp:revision>
  <cp:lastPrinted>2021-03-01T07:05:00Z</cp:lastPrinted>
  <dcterms:created xsi:type="dcterms:W3CDTF">2021-03-02T07:46:00Z</dcterms:created>
  <dcterms:modified xsi:type="dcterms:W3CDTF">2021-06-16T10:42:00Z</dcterms:modified>
</cp:coreProperties>
</file>